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DFF8B">
      <w:pPr>
        <w:spacing w:line="360" w:lineRule="auto"/>
        <w:jc w:val="center"/>
      </w:pPr>
      <w:r>
        <w:rPr>
          <w:rFonts w:ascii="Times New Roman" w:hAnsi="Times New Roman" w:eastAsia="Times New Roman" w:cs="Times New Roman"/>
          <w:b/>
          <w:sz w:val="32"/>
        </w:rPr>
        <w:t>2025-2026</w:t>
      </w:r>
      <w:r>
        <w:rPr>
          <w:rFonts w:ascii="宋体" w:hAnsi="宋体" w:eastAsia="宋体" w:cs="宋体"/>
          <w:b/>
          <w:sz w:val="32"/>
        </w:rPr>
        <w:t>学年江西省多校高二（上）学情检测物理试卷（</w:t>
      </w:r>
      <w:r>
        <w:rPr>
          <w:rFonts w:ascii="Times New Roman" w:hAnsi="Times New Roman" w:eastAsia="Times New Roman" w:cs="Times New Roman"/>
          <w:b/>
          <w:sz w:val="32"/>
        </w:rPr>
        <w:t>12</w:t>
      </w:r>
      <w:r>
        <w:rPr>
          <w:rFonts w:ascii="宋体" w:hAnsi="宋体" w:eastAsia="宋体" w:cs="宋体"/>
          <w:b/>
          <w:sz w:val="32"/>
        </w:rPr>
        <w:t>月）</w:t>
      </w:r>
    </w:p>
    <w:p w14:paraId="24D21F3C">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7</w:t>
      </w:r>
      <w:r>
        <w:rPr>
          <w:rFonts w:ascii="黑体" w:hAnsi="黑体" w:eastAsia="黑体" w:cs="黑体"/>
          <w:b w:val="0"/>
          <w:sz w:val="21"/>
        </w:rPr>
        <w:t>小题，共</w:t>
      </w:r>
      <w:r>
        <w:rPr>
          <w:rFonts w:ascii="Times New Roman" w:hAnsi="Times New Roman" w:eastAsia="Times New Roman" w:cs="Times New Roman"/>
          <w:b/>
          <w:sz w:val="21"/>
        </w:rPr>
        <w:t>28</w:t>
      </w:r>
      <w:r>
        <w:rPr>
          <w:rFonts w:ascii="黑体" w:hAnsi="黑体" w:eastAsia="黑体" w:cs="黑体"/>
          <w:b w:val="0"/>
          <w:sz w:val="21"/>
        </w:rPr>
        <w:t>分。</w:t>
      </w:r>
    </w:p>
    <w:p w14:paraId="791367C8">
      <w:pPr>
        <w:numPr>
          <w:ilvl w:val="0"/>
          <w:numId w:val="0"/>
        </w:numPr>
        <w:spacing w:line="360" w:lineRule="auto"/>
        <w:ind w:left="0"/>
        <w:jc w:val="left"/>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349bc0b1-f207-4501-994e-f13d26aebdad"/>
      <w:r>
        <w:rPr>
          <w:rFonts w:ascii="宋体" w:hAnsi="宋体" w:eastAsia="宋体" w:cs="宋体"/>
          <w:kern w:val="0"/>
          <w:szCs w:val="21"/>
        </w:rPr>
        <w:t>昆虫飞行过程中会带上少量的正电荷，它落到花朵上时，花粉会吸附在昆虫身上，当飞到另一朵花朵上时，就会遗留一部分花粉下来，帮助植物完成授粉。下列说法正确的是</w:t>
      </w:r>
      <w:r>
        <w:rPr>
          <w:rFonts w:ascii="Times New Roman" w:hAnsi="Times New Roman" w:eastAsia="Times New Roman" w:cs="Times New Roman"/>
          <w:kern w:val="0"/>
          <w:szCs w:val="21"/>
        </w:rPr>
        <w:t>(    )</w:t>
      </w:r>
      <w:bookmarkEnd w:id="0"/>
    </w:p>
    <w:p w14:paraId="02309AB1">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昆虫飞行过程中会带上少量的正电荷，原因是它得到了一些电子</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昆虫所带正电荷的电荷量可能不是元电荷</w:t>
      </w:r>
      <m:oMath>
        <m:r>
          <m:rPr/>
          <m:t>e</m:t>
        </m:r>
      </m:oMath>
      <w:r>
        <w:rPr>
          <w:rFonts w:ascii="宋体" w:hAnsi="宋体" w:eastAsia="宋体" w:cs="宋体"/>
          <w:kern w:val="0"/>
          <w:szCs w:val="21"/>
        </w:rPr>
        <w:t>的整数倍</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花粉会吸附在昆虫身上，原理是静电感应</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昆虫不愿靠近刚被授粉而带正电的花朵，原因是同种电荷相互吸引</w:t>
      </w:r>
    </w:p>
    <w:p w14:paraId="57C58449">
      <w:pPr>
        <w:numPr>
          <w:ilvl w:val="0"/>
          <w:numId w:val="0"/>
        </w:numPr>
        <w:spacing w:line="360" w:lineRule="auto"/>
        <w:ind w:left="0"/>
        <w:jc w:val="left"/>
        <w:textAlignment w:val="center"/>
      </w:pPr>
      <w:r>
        <w:rPr>
          <w:rFonts w:ascii="Times New Roman" w:hAnsi="Times New Roman" w:eastAsia="Times New Roman" w:cs="Times New Roman"/>
          <w:kern w:val="0"/>
          <w:szCs w:val="21"/>
        </w:rPr>
        <w:t>2</w:t>
      </w:r>
      <w:r>
        <w:rPr>
          <w:rFonts w:ascii="宋体" w:hAnsi="宋体" w:eastAsia="宋体" w:cs="宋体"/>
          <w:kern w:val="0"/>
          <w:szCs w:val="21"/>
        </w:rPr>
        <w:t>.</w:t>
      </w:r>
      <w:bookmarkStart w:id="1" w:name="10c295d9-823f-4e61-9c28-786b5064b2ab"/>
      <w:r>
        <w:rPr>
          <w:rFonts w:ascii="宋体" w:hAnsi="宋体" w:eastAsia="宋体" w:cs="宋体"/>
          <w:kern w:val="0"/>
          <w:szCs w:val="21"/>
        </w:rPr>
        <w:t>如图甲为激光打印机的核心部件硒鼓，正常工作时，半径为</w:t>
      </w:r>
      <m:oMath>
        <m:r>
          <m:rPr/>
          <m:t>r</m:t>
        </m:r>
      </m:oMath>
      <w:r>
        <w:rPr>
          <w:rFonts w:ascii="宋体" w:hAnsi="宋体" w:eastAsia="宋体" w:cs="宋体"/>
          <w:kern w:val="0"/>
          <w:szCs w:val="21"/>
        </w:rPr>
        <w:t>的圆形感光鼓的表面均匀对称的分布着一层电荷量均为</w:t>
      </w:r>
      <m:oMath>
        <m:r>
          <m:rPr/>
          <m:t>−q(q&gt;0)</m:t>
        </m:r>
      </m:oMath>
      <w:r>
        <w:rPr>
          <w:rFonts w:ascii="宋体" w:hAnsi="宋体" w:eastAsia="宋体" w:cs="宋体"/>
          <w:kern w:val="0"/>
          <w:szCs w:val="21"/>
        </w:rPr>
        <w:t>的点电荷，如图乙所示。若某时刻圆周上</w:t>
      </w:r>
      <m:oMath>
        <m:r>
          <m:rPr/>
          <m:t>P</m:t>
        </m:r>
      </m:oMath>
      <w:r>
        <w:rPr>
          <w:rFonts w:ascii="宋体" w:hAnsi="宋体" w:eastAsia="宋体" w:cs="宋体"/>
          <w:kern w:val="0"/>
          <w:szCs w:val="21"/>
        </w:rPr>
        <w:t>点的一个点电荷的电荷量突变成</w:t>
      </w:r>
      <m:oMath>
        <m:r>
          <m:rPr/>
          <m:t>−3q</m:t>
        </m:r>
      </m:oMath>
      <w:r>
        <w:rPr>
          <w:rFonts w:ascii="宋体" w:hAnsi="宋体" w:eastAsia="宋体" w:cs="宋体"/>
          <w:kern w:val="0"/>
          <w:szCs w:val="21"/>
        </w:rPr>
        <w:t>，静电力常量为</w:t>
      </w:r>
      <m:oMath>
        <m:r>
          <m:rPr/>
          <m:t>k</m:t>
        </m:r>
      </m:oMath>
      <w:r>
        <w:rPr>
          <w:rFonts w:ascii="宋体" w:hAnsi="宋体" w:eastAsia="宋体" w:cs="宋体"/>
          <w:kern w:val="0"/>
          <w:szCs w:val="21"/>
        </w:rPr>
        <w:t>，则圆心</w:t>
      </w:r>
      <m:oMath>
        <m:r>
          <m:rPr/>
          <m:t>O</m:t>
        </m:r>
      </m:oMath>
      <w:r>
        <w:rPr>
          <w:rFonts w:ascii="宋体" w:hAnsi="宋体" w:eastAsia="宋体" w:cs="宋体"/>
          <w:kern w:val="0"/>
          <w:szCs w:val="21"/>
        </w:rPr>
        <w:t>点处的电场强度为</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810510" cy="1314450"/>
            <wp:effectExtent l="0" t="0" r="8890" b="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6"/>
                    <a:stretch>
                      <a:fillRect/>
                    </a:stretch>
                  </pic:blipFill>
                  <pic:spPr>
                    <a:xfrm>
                      <a:off x="0" y="0"/>
                      <a:ext cx="2810510" cy="1314450"/>
                    </a:xfrm>
                    <a:prstGeom prst="rect">
                      <a:avLst/>
                    </a:prstGeom>
                  </pic:spPr>
                </pic:pic>
              </a:graphicData>
            </a:graphic>
          </wp:inline>
        </w:drawing>
      </w:r>
      <w:bookmarkEnd w:id="1"/>
    </w:p>
    <w:p w14:paraId="1D35BA14">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f>
          <m:fPr/>
          <m:num>
            <m:r>
              <m:rPr/>
              <w:rPr>
                <w:rFonts w:ascii="Cambria Math" w:hAnsi="Cambria Math"/>
                <w:sz w:val="24"/>
                <w:szCs w:val="24"/>
              </w:rPr>
              <m:t>2kq</m:t>
            </m:r>
          </m:num>
          <m:den>
            <m:sSup>
              <m:sSupPr/>
              <m:e>
                <m:r>
                  <m:rPr/>
                  <w:rPr>
                    <w:rFonts w:ascii="Cambria Math" w:hAnsi="Cambria Math"/>
                    <w:sz w:val="24"/>
                    <w:szCs w:val="24"/>
                  </w:rPr>
                  <m:t>r</m:t>
                </m:r>
              </m:e>
              <m:sup>
                <m:r>
                  <m:rPr/>
                  <w:rPr>
                    <w:rFonts w:ascii="Cambria Math" w:hAnsi="Cambria Math"/>
                    <w:sz w:val="24"/>
                    <w:szCs w:val="24"/>
                  </w:rPr>
                  <m:t>2</m:t>
                </m:r>
              </m:sup>
            </m:sSup>
          </m:den>
        </m:f>
      </m:oMath>
      <w:r>
        <w:rPr>
          <w:rFonts w:ascii="宋体" w:hAnsi="宋体" w:eastAsia="宋体" w:cs="宋体"/>
          <w:kern w:val="0"/>
          <w:szCs w:val="21"/>
        </w:rPr>
        <w:t>，方向从</w:t>
      </w:r>
      <m:oMath>
        <m:r>
          <m:rPr/>
          <m:t>P</m:t>
        </m:r>
      </m:oMath>
      <w:r>
        <w:rPr>
          <w:rFonts w:ascii="宋体" w:hAnsi="宋体" w:eastAsia="宋体" w:cs="宋体"/>
          <w:kern w:val="0"/>
          <w:szCs w:val="21"/>
        </w:rPr>
        <w:t>点指向</w:t>
      </w:r>
      <m:oMath>
        <m:r>
          <m:rPr/>
          <m:t>O</m:t>
        </m:r>
      </m:oMath>
      <w:r>
        <w:rPr>
          <w:rFonts w:ascii="宋体" w:hAnsi="宋体" w:eastAsia="宋体" w:cs="宋体"/>
          <w:kern w:val="0"/>
          <w:szCs w:val="21"/>
        </w:rPr>
        <w:t>点</w:t>
      </w:r>
      <w:r>
        <w:tab/>
      </w:r>
      <w:r>
        <w:rPr>
          <w:rFonts w:ascii="Times New Roman" w:hAnsi="Times New Roman" w:eastAsia="Times New Roman" w:cs="Times New Roman"/>
          <w:kern w:val="0"/>
          <w:szCs w:val="21"/>
        </w:rPr>
        <w:t xml:space="preserve">B. </w:t>
      </w:r>
      <m:oMath>
        <m:f>
          <m:fPr/>
          <m:num>
            <m:r>
              <m:rPr/>
              <w:rPr>
                <w:rFonts w:ascii="Cambria Math" w:hAnsi="Cambria Math"/>
                <w:sz w:val="24"/>
                <w:szCs w:val="24"/>
              </w:rPr>
              <m:t>2kq</m:t>
            </m:r>
          </m:num>
          <m:den>
            <m:sSup>
              <m:sSupPr/>
              <m:e>
                <m:r>
                  <m:rPr/>
                  <w:rPr>
                    <w:rFonts w:ascii="Cambria Math" w:hAnsi="Cambria Math"/>
                    <w:sz w:val="24"/>
                    <w:szCs w:val="24"/>
                  </w:rPr>
                  <m:t>r</m:t>
                </m:r>
              </m:e>
              <m:sup>
                <m:r>
                  <m:rPr/>
                  <w:rPr>
                    <w:rFonts w:ascii="Cambria Math" w:hAnsi="Cambria Math"/>
                    <w:sz w:val="24"/>
                    <w:szCs w:val="24"/>
                  </w:rPr>
                  <m:t>2</m:t>
                </m:r>
              </m:sup>
            </m:sSup>
          </m:den>
        </m:f>
      </m:oMath>
      <w:r>
        <w:rPr>
          <w:rFonts w:ascii="宋体" w:hAnsi="宋体" w:eastAsia="宋体" w:cs="宋体"/>
          <w:kern w:val="0"/>
          <w:szCs w:val="21"/>
        </w:rPr>
        <w:t>，方向从</w:t>
      </w:r>
      <m:oMath>
        <m:r>
          <m:rPr/>
          <m:t>0</m:t>
        </m:r>
      </m:oMath>
      <w:r>
        <w:rPr>
          <w:rFonts w:ascii="宋体" w:hAnsi="宋体" w:eastAsia="宋体" w:cs="宋体"/>
          <w:kern w:val="0"/>
          <w:szCs w:val="21"/>
        </w:rPr>
        <w:t>点指向</w:t>
      </w:r>
      <m:oMath>
        <m:r>
          <m:rPr/>
          <m:t>P</m:t>
        </m:r>
      </m:oMath>
      <w:r>
        <w:rPr>
          <w:rFonts w:ascii="宋体" w:hAnsi="宋体" w:eastAsia="宋体" w:cs="宋体"/>
          <w:kern w:val="0"/>
          <w:szCs w:val="21"/>
        </w:rPr>
        <w:t>点</w:t>
      </w:r>
      <w:r>
        <w:br w:type="textWrapping"/>
      </w:r>
      <w:r>
        <w:rPr>
          <w:rFonts w:ascii="Times New Roman" w:hAnsi="Times New Roman" w:eastAsia="Times New Roman" w:cs="Times New Roman"/>
          <w:kern w:val="0"/>
          <w:szCs w:val="21"/>
        </w:rPr>
        <w:t xml:space="preserve">C. </w:t>
      </w:r>
      <m:oMath>
        <m:f>
          <m:fPr/>
          <m:num>
            <m:r>
              <m:rPr/>
              <w:rPr>
                <w:rFonts w:ascii="Cambria Math" w:hAnsi="Cambria Math"/>
                <w:sz w:val="24"/>
                <w:szCs w:val="24"/>
              </w:rPr>
              <m:t>3kq</m:t>
            </m:r>
          </m:num>
          <m:den>
            <m:sSup>
              <m:sSupPr/>
              <m:e>
                <m:r>
                  <m:rPr/>
                  <w:rPr>
                    <w:rFonts w:ascii="Cambria Math" w:hAnsi="Cambria Math"/>
                    <w:sz w:val="24"/>
                    <w:szCs w:val="24"/>
                  </w:rPr>
                  <m:t>r</m:t>
                </m:r>
              </m:e>
              <m:sup>
                <m:r>
                  <m:rPr/>
                  <w:rPr>
                    <w:rFonts w:ascii="Cambria Math" w:hAnsi="Cambria Math"/>
                    <w:sz w:val="24"/>
                    <w:szCs w:val="24"/>
                  </w:rPr>
                  <m:t>2</m:t>
                </m:r>
              </m:sup>
            </m:sSup>
          </m:den>
        </m:f>
      </m:oMath>
      <w:r>
        <w:rPr>
          <w:rFonts w:ascii="宋体" w:hAnsi="宋体" w:eastAsia="宋体" w:cs="宋体"/>
          <w:kern w:val="0"/>
          <w:szCs w:val="21"/>
        </w:rPr>
        <w:t>，方向从</w:t>
      </w:r>
      <m:oMath>
        <m:r>
          <m:rPr/>
          <m:t>P</m:t>
        </m:r>
      </m:oMath>
      <w:r>
        <w:rPr>
          <w:rFonts w:ascii="宋体" w:hAnsi="宋体" w:eastAsia="宋体" w:cs="宋体"/>
          <w:kern w:val="0"/>
          <w:szCs w:val="21"/>
        </w:rPr>
        <w:t>点指向</w:t>
      </w:r>
      <m:oMath>
        <m:r>
          <m:rPr/>
          <m:t>O</m:t>
        </m:r>
      </m:oMath>
      <w:r>
        <w:rPr>
          <w:rFonts w:ascii="宋体" w:hAnsi="宋体" w:eastAsia="宋体" w:cs="宋体"/>
          <w:kern w:val="0"/>
          <w:szCs w:val="21"/>
        </w:rPr>
        <w:t>点</w:t>
      </w:r>
      <w:r>
        <w:tab/>
      </w:r>
      <w:r>
        <w:rPr>
          <w:rFonts w:ascii="Times New Roman" w:hAnsi="Times New Roman" w:eastAsia="Times New Roman" w:cs="Times New Roman"/>
          <w:kern w:val="0"/>
          <w:szCs w:val="21"/>
        </w:rPr>
        <w:t xml:space="preserve">D. </w:t>
      </w:r>
      <m:oMath>
        <m:f>
          <m:fPr/>
          <m:num>
            <m:r>
              <m:rPr/>
              <w:rPr>
                <w:rFonts w:ascii="Cambria Math" w:hAnsi="Cambria Math"/>
                <w:sz w:val="24"/>
                <w:szCs w:val="24"/>
              </w:rPr>
              <m:t>3kq</m:t>
            </m:r>
          </m:num>
          <m:den>
            <m:sSup>
              <m:sSupPr/>
              <m:e>
                <m:r>
                  <m:rPr/>
                  <w:rPr>
                    <w:rFonts w:ascii="Cambria Math" w:hAnsi="Cambria Math"/>
                    <w:sz w:val="24"/>
                    <w:szCs w:val="24"/>
                  </w:rPr>
                  <m:t>r</m:t>
                </m:r>
              </m:e>
              <m:sup>
                <m:r>
                  <m:rPr/>
                  <w:rPr>
                    <w:rFonts w:ascii="Cambria Math" w:hAnsi="Cambria Math"/>
                    <w:sz w:val="24"/>
                    <w:szCs w:val="24"/>
                  </w:rPr>
                  <m:t>2</m:t>
                </m:r>
              </m:sup>
            </m:sSup>
          </m:den>
        </m:f>
      </m:oMath>
      <w:r>
        <w:rPr>
          <w:rFonts w:ascii="宋体" w:hAnsi="宋体" w:eastAsia="宋体" w:cs="宋体"/>
          <w:kern w:val="0"/>
          <w:szCs w:val="21"/>
        </w:rPr>
        <w:t>，方向从</w:t>
      </w:r>
      <m:oMath>
        <m:r>
          <m:rPr/>
          <m:t>O</m:t>
        </m:r>
      </m:oMath>
      <w:r>
        <w:rPr>
          <w:rFonts w:ascii="宋体" w:hAnsi="宋体" w:eastAsia="宋体" w:cs="宋体"/>
          <w:kern w:val="0"/>
          <w:szCs w:val="21"/>
        </w:rPr>
        <w:t>点指向</w:t>
      </w:r>
      <m:oMath>
        <m:r>
          <m:rPr/>
          <m:t>P</m:t>
        </m:r>
      </m:oMath>
      <w:r>
        <w:rPr>
          <w:rFonts w:ascii="宋体" w:hAnsi="宋体" w:eastAsia="宋体" w:cs="宋体"/>
          <w:kern w:val="0"/>
          <w:szCs w:val="21"/>
        </w:rPr>
        <w:t>点</w:t>
      </w:r>
    </w:p>
    <w:p w14:paraId="3C1BAFA0">
      <w:pPr>
        <w:numPr>
          <w:ilvl w:val="0"/>
          <w:numId w:val="0"/>
        </w:numPr>
        <w:spacing w:line="360" w:lineRule="auto"/>
        <w:ind w:left="0"/>
        <w:jc w:val="left"/>
        <w:textAlignment w:val="center"/>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3201b3f0-63c1-4187-89ec-36b7b104f8b2"/>
      <w:r>
        <w:rPr>
          <w:rFonts w:ascii="宋体" w:hAnsi="宋体" w:eastAsia="宋体" w:cs="宋体"/>
          <w:kern w:val="0"/>
          <w:szCs w:val="21"/>
        </w:rPr>
        <w:t>如图为</w:t>
      </w:r>
      <m:oMath>
        <m:r>
          <m:rPr/>
          <m:t>《</m:t>
        </m:r>
      </m:oMath>
      <w:r>
        <w:rPr>
          <w:rFonts w:ascii="宋体" w:hAnsi="宋体" w:eastAsia="宋体" w:cs="宋体"/>
          <w:kern w:val="0"/>
          <w:szCs w:val="21"/>
        </w:rPr>
        <w:t>天工开物</w:t>
      </w:r>
      <m:oMath>
        <m:r>
          <m:rPr/>
          <m:t>》</m:t>
        </m:r>
      </m:oMath>
      <w:r>
        <w:rPr>
          <w:rFonts w:ascii="宋体" w:hAnsi="宋体" w:eastAsia="宋体" w:cs="宋体"/>
          <w:kern w:val="0"/>
          <w:szCs w:val="21"/>
        </w:rPr>
        <w:t>中撞木榨油的情境。若某次撞击前撞木的速度为</w:t>
      </w:r>
      <m:oMath>
        <m:r>
          <m:rPr/>
          <m:t>4m/s</m:t>
        </m:r>
      </m:oMath>
      <w:r>
        <w:rPr>
          <w:rFonts w:ascii="宋体" w:hAnsi="宋体" w:eastAsia="宋体" w:cs="宋体"/>
          <w:kern w:val="0"/>
          <w:szCs w:val="21"/>
        </w:rPr>
        <w:t>，方向水平，垂直撞击木模后，撞木沿水平方向反弹且速度大小变为原来的一半。已知撞木的质量为</w:t>
      </w:r>
      <m:oMath>
        <m:r>
          <m:rPr/>
          <m:t>100kg</m:t>
        </m:r>
      </m:oMath>
      <w:r>
        <w:rPr>
          <w:rFonts w:ascii="宋体" w:hAnsi="宋体" w:eastAsia="宋体" w:cs="宋体"/>
          <w:kern w:val="0"/>
          <w:szCs w:val="21"/>
        </w:rPr>
        <w:t>，与木模的作用时间为</w:t>
      </w:r>
      <m:oMath>
        <m:r>
          <m:rPr/>
          <m:t>0.2s</m:t>
        </m:r>
      </m:oMath>
      <w:r>
        <w:rPr>
          <w:rFonts w:ascii="宋体" w:hAnsi="宋体" w:eastAsia="宋体" w:cs="宋体"/>
          <w:kern w:val="0"/>
          <w:szCs w:val="21"/>
        </w:rPr>
        <w:t>，则撞木对木模平均撞击力大小为</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14500" cy="1379220"/>
            <wp:effectExtent l="0" t="0" r="0" b="11430"/>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7"/>
                    <a:stretch>
                      <a:fillRect/>
                    </a:stretch>
                  </pic:blipFill>
                  <pic:spPr>
                    <a:xfrm>
                      <a:off x="0" y="0"/>
                      <a:ext cx="1714500" cy="1379474"/>
                    </a:xfrm>
                    <a:prstGeom prst="rect">
                      <a:avLst/>
                    </a:prstGeom>
                  </pic:spPr>
                </pic:pic>
              </a:graphicData>
            </a:graphic>
          </wp:inline>
        </w:drawing>
      </w:r>
      <w:bookmarkEnd w:id="2"/>
    </w:p>
    <w:p w14:paraId="3FAFC4B8">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rPr/>
          <m:t>600 N</m:t>
        </m:r>
      </m:oMath>
      <w:r>
        <w:tab/>
      </w:r>
      <w:r>
        <w:rPr>
          <w:rFonts w:ascii="Times New Roman" w:hAnsi="Times New Roman" w:eastAsia="Times New Roman" w:cs="Times New Roman"/>
          <w:kern w:val="0"/>
          <w:szCs w:val="21"/>
        </w:rPr>
        <w:t xml:space="preserve">B. </w:t>
      </w:r>
      <m:oMath>
        <m:r>
          <m:rPr/>
          <m:t>1000 N</m:t>
        </m:r>
      </m:oMath>
      <w:r>
        <w:tab/>
      </w:r>
      <w:r>
        <w:rPr>
          <w:rFonts w:ascii="Times New Roman" w:hAnsi="Times New Roman" w:eastAsia="Times New Roman" w:cs="Times New Roman"/>
          <w:kern w:val="0"/>
          <w:szCs w:val="21"/>
        </w:rPr>
        <w:t xml:space="preserve">C. </w:t>
      </w:r>
      <m:oMath>
        <m:r>
          <m:rPr/>
          <m:t>2000 N</m:t>
        </m:r>
      </m:oMath>
      <w:r>
        <w:tab/>
      </w:r>
      <w:r>
        <w:rPr>
          <w:rFonts w:ascii="Times New Roman" w:hAnsi="Times New Roman" w:eastAsia="Times New Roman" w:cs="Times New Roman"/>
          <w:kern w:val="0"/>
          <w:szCs w:val="21"/>
        </w:rPr>
        <w:t xml:space="preserve">D. </w:t>
      </w:r>
      <m:oMath>
        <m:r>
          <m:rPr/>
          <m:t>3000 N</m:t>
        </m:r>
      </m:oMath>
    </w:p>
    <w:p w14:paraId="078F77DD">
      <w:pPr>
        <w:numPr>
          <w:ilvl w:val="0"/>
          <w:numId w:val="0"/>
        </w:numPr>
        <w:spacing w:line="360" w:lineRule="auto"/>
        <w:ind w:left="0"/>
        <w:jc w:val="left"/>
        <w:textAlignment w:val="center"/>
        <w:rPr>
          <w:rFonts w:ascii="宋体" w:hAnsi="宋体" w:eastAsia="宋体" w:cs="宋体"/>
          <w:kern w:val="0"/>
          <w:szCs w:val="21"/>
        </w:rPr>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c2ae149e-89bc-41b5-b8b3-421adbdd1df3"/>
      <w:r>
        <w:rPr>
          <w:rFonts w:ascii="宋体" w:hAnsi="宋体" w:eastAsia="宋体" w:cs="宋体"/>
          <w:kern w:val="0"/>
          <w:szCs w:val="21"/>
        </w:rPr>
        <w:t>如图甲为键盘按键的结构简图，按键由相互平行的活动、固定金属片组成，两金属片间有空气间隙，组</w:t>
      </w:r>
    </w:p>
    <w:p w14:paraId="2718ED56">
      <w:pPr>
        <w:numPr>
          <w:ilvl w:val="0"/>
          <w:numId w:val="0"/>
        </w:numPr>
        <w:spacing w:line="360" w:lineRule="auto"/>
        <w:ind w:left="0"/>
        <w:jc w:val="left"/>
        <w:textAlignment w:val="center"/>
      </w:pPr>
      <w:r>
        <w:rPr>
          <w:rFonts w:ascii="宋体" w:hAnsi="宋体" w:eastAsia="宋体" w:cs="宋体"/>
          <w:kern w:val="0"/>
          <w:szCs w:val="21"/>
        </w:rPr>
        <w:t>成了一个平行板电容器。图乙为其电路图，电源输出电压恒定，下列说法错误的是</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905885" cy="1534160"/>
            <wp:effectExtent l="0" t="0" r="18415" b="8890"/>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8"/>
                    <a:stretch>
                      <a:fillRect/>
                    </a:stretch>
                  </pic:blipFill>
                  <pic:spPr>
                    <a:xfrm>
                      <a:off x="0" y="0"/>
                      <a:ext cx="3905885" cy="1534160"/>
                    </a:xfrm>
                    <a:prstGeom prst="rect">
                      <a:avLst/>
                    </a:prstGeom>
                  </pic:spPr>
                </pic:pic>
              </a:graphicData>
            </a:graphic>
          </wp:inline>
        </w:drawing>
      </w:r>
      <w:bookmarkEnd w:id="3"/>
    </w:p>
    <w:p w14:paraId="7A28F0A9">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按下按键的过程中，电容器的电容增大</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松开按键的过程中，电容器所带的电荷量减少</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按下按键的过程中，图乙中电流方向从</w:t>
      </w:r>
      <m:oMath>
        <m:r>
          <m:rPr/>
          <m:t>a</m:t>
        </m:r>
      </m:oMath>
      <w:r>
        <w:rPr>
          <w:rFonts w:ascii="宋体" w:hAnsi="宋体" w:eastAsia="宋体" w:cs="宋体"/>
          <w:kern w:val="0"/>
          <w:szCs w:val="21"/>
        </w:rPr>
        <w:t>流向</w:t>
      </w:r>
      <m:oMath>
        <m:r>
          <m:rPr/>
          <m:t>b</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松开按键的过程中，电容器两极板间的电场强度减小</w:t>
      </w:r>
    </w:p>
    <w:p w14:paraId="273C6130">
      <w:pPr>
        <w:numPr>
          <w:ilvl w:val="0"/>
          <w:numId w:val="0"/>
        </w:numPr>
        <w:spacing w:line="360" w:lineRule="auto"/>
        <w:ind w:left="0"/>
        <w:jc w:val="left"/>
        <w:textAlignment w:val="center"/>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6fea7fbd-d57c-4912-9628-0a17877db3d4"/>
      <w:r>
        <w:rPr>
          <w:rFonts w:ascii="宋体" w:hAnsi="宋体" w:eastAsia="宋体" w:cs="宋体"/>
          <w:kern w:val="0"/>
          <w:szCs w:val="21"/>
        </w:rPr>
        <w:t>某实验小组用四个相同规格的灵敏电流计改装成了两个电流表</w:t>
      </w:r>
      <m:oMath>
        <m:sSub>
          <m:sSubPr/>
          <m:e>
            <m:r>
              <m:rPr/>
              <m:t>A</m:t>
            </m:r>
          </m:e>
          <m:sub>
            <m:r>
              <m:rPr/>
              <m:t>1</m:t>
            </m:r>
          </m:sub>
        </m:sSub>
      </m:oMath>
      <w:r>
        <w:rPr>
          <w:rFonts w:ascii="宋体" w:hAnsi="宋体" w:eastAsia="宋体" w:cs="宋体"/>
          <w:kern w:val="0"/>
          <w:szCs w:val="21"/>
        </w:rPr>
        <w:t>、</w:t>
      </w:r>
      <m:oMath>
        <m:sSub>
          <m:sSubPr/>
          <m:e>
            <m:r>
              <m:rPr/>
              <m:t>A</m:t>
            </m:r>
          </m:e>
          <m:sub>
            <m:r>
              <m:rPr/>
              <m:t>2</m:t>
            </m:r>
          </m:sub>
        </m:sSub>
        <m:r>
          <m:rPr/>
          <m:t>(</m:t>
        </m:r>
        <m:sSub>
          <m:sSubPr/>
          <m:e>
            <m:r>
              <m:rPr/>
              <m:t>A</m:t>
            </m:r>
          </m:e>
          <m:sub>
            <m:r>
              <m:rPr/>
              <m:t>1</m:t>
            </m:r>
          </m:sub>
        </m:sSub>
      </m:oMath>
      <w:r>
        <w:rPr>
          <w:rFonts w:ascii="宋体" w:hAnsi="宋体" w:eastAsia="宋体" w:cs="宋体"/>
          <w:kern w:val="0"/>
          <w:szCs w:val="21"/>
        </w:rPr>
        <w:t>的量程大于</w:t>
      </w:r>
      <m:oMath>
        <m:sSub>
          <m:sSubPr/>
          <m:e>
            <m:r>
              <m:rPr/>
              <m:t>A</m:t>
            </m:r>
          </m:e>
          <m:sub>
            <m:r>
              <m:rPr/>
              <m:t>2</m:t>
            </m:r>
          </m:sub>
        </m:sSub>
      </m:oMath>
      <w:r>
        <w:rPr>
          <w:rFonts w:ascii="宋体" w:hAnsi="宋体" w:eastAsia="宋体" w:cs="宋体"/>
          <w:kern w:val="0"/>
          <w:szCs w:val="21"/>
        </w:rPr>
        <w:t>的量程</w:t>
      </w:r>
      <m:oMath>
        <m:r>
          <m:rPr/>
          <m:t>)</m:t>
        </m:r>
      </m:oMath>
      <w:r>
        <w:rPr>
          <w:rFonts w:ascii="宋体" w:hAnsi="宋体" w:eastAsia="宋体" w:cs="宋体"/>
          <w:kern w:val="0"/>
          <w:szCs w:val="21"/>
        </w:rPr>
        <w:t>和两个电压表</w:t>
      </w:r>
      <m:oMath>
        <m:sSub>
          <m:sSubPr/>
          <m:e>
            <m:r>
              <m:rPr/>
              <m:t>V</m:t>
            </m:r>
          </m:e>
          <m:sub>
            <m:r>
              <m:rPr/>
              <m:t>1</m:t>
            </m:r>
          </m:sub>
        </m:sSub>
      </m:oMath>
      <w:r>
        <w:rPr>
          <w:rFonts w:ascii="宋体" w:hAnsi="宋体" w:eastAsia="宋体" w:cs="宋体"/>
          <w:kern w:val="0"/>
          <w:szCs w:val="21"/>
        </w:rPr>
        <w:t>、</w:t>
      </w:r>
      <m:oMath>
        <m:sSub>
          <m:sSubPr/>
          <m:e>
            <m:r>
              <m:rPr/>
              <m:t>V</m:t>
            </m:r>
          </m:e>
          <m:sub>
            <m:r>
              <m:rPr/>
              <m:t>2</m:t>
            </m:r>
          </m:sub>
        </m:sSub>
        <m:r>
          <m:rPr/>
          <m:t>(</m:t>
        </m:r>
        <m:sSub>
          <m:sSubPr/>
          <m:e>
            <m:r>
              <m:rPr/>
              <m:t>V</m:t>
            </m:r>
          </m:e>
          <m:sub>
            <m:r>
              <m:rPr/>
              <m:t>1</m:t>
            </m:r>
          </m:sub>
        </m:sSub>
      </m:oMath>
      <w:r>
        <w:rPr>
          <w:rFonts w:ascii="宋体" w:hAnsi="宋体" w:eastAsia="宋体" w:cs="宋体"/>
          <w:kern w:val="0"/>
          <w:szCs w:val="21"/>
        </w:rPr>
        <w:t>的量程大于</w:t>
      </w:r>
      <m:oMath>
        <m:sSub>
          <m:sSubPr/>
          <m:e>
            <m:r>
              <m:rPr/>
              <m:t>V</m:t>
            </m:r>
          </m:e>
          <m:sub>
            <m:r>
              <m:rPr/>
              <m:t>2</m:t>
            </m:r>
          </m:sub>
        </m:sSub>
      </m:oMath>
      <w:r>
        <w:rPr>
          <w:rFonts w:ascii="宋体" w:hAnsi="宋体" w:eastAsia="宋体" w:cs="宋体"/>
          <w:kern w:val="0"/>
          <w:szCs w:val="21"/>
        </w:rPr>
        <w:t>的量程</w:t>
      </w:r>
      <m:oMath>
        <m:r>
          <m:rPr/>
          <m:t>)</m:t>
        </m:r>
      </m:oMath>
      <w:r>
        <w:rPr>
          <w:rFonts w:ascii="宋体" w:hAnsi="宋体" w:eastAsia="宋体" w:cs="宋体"/>
          <w:kern w:val="0"/>
          <w:szCs w:val="21"/>
        </w:rPr>
        <w:t>，然后接入图示的电路，</w:t>
      </w:r>
      <m:oMath>
        <m:r>
          <m:rPr/>
          <m:t>R</m:t>
        </m:r>
      </m:oMath>
      <w:r>
        <w:rPr>
          <w:rFonts w:ascii="宋体" w:hAnsi="宋体" w:eastAsia="宋体" w:cs="宋体"/>
          <w:kern w:val="0"/>
          <w:szCs w:val="21"/>
        </w:rPr>
        <w:t>为定值电阻，闭合开关</w:t>
      </w:r>
      <m:oMath>
        <m:r>
          <m:rPr/>
          <m:t>S</m:t>
        </m:r>
      </m:oMath>
      <w:r>
        <w:rPr>
          <w:rFonts w:ascii="宋体" w:hAnsi="宋体" w:eastAsia="宋体" w:cs="宋体"/>
          <w:kern w:val="0"/>
          <w:szCs w:val="21"/>
        </w:rPr>
        <w:t>，下列说法正确的是</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14500" cy="875030"/>
            <wp:effectExtent l="0" t="0" r="0" b="127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9"/>
                    <a:stretch>
                      <a:fillRect/>
                    </a:stretch>
                  </pic:blipFill>
                  <pic:spPr>
                    <a:xfrm>
                      <a:off x="0" y="0"/>
                      <a:ext cx="1714500" cy="875157"/>
                    </a:xfrm>
                    <a:prstGeom prst="rect">
                      <a:avLst/>
                    </a:prstGeom>
                  </pic:spPr>
                </pic:pic>
              </a:graphicData>
            </a:graphic>
          </wp:inline>
        </w:drawing>
      </w:r>
      <w:bookmarkEnd w:id="4"/>
    </w:p>
    <w:p w14:paraId="38DB5983">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sSub>
          <m:sSubPr/>
          <m:e>
            <m:r>
              <m:rPr/>
              <m:t>V</m:t>
            </m:r>
          </m:e>
          <m:sub>
            <m:r>
              <m:rPr/>
              <m:t>1</m:t>
            </m:r>
          </m:sub>
        </m:sSub>
      </m:oMath>
      <w:r>
        <w:rPr>
          <w:rFonts w:ascii="宋体" w:hAnsi="宋体" w:eastAsia="宋体" w:cs="宋体"/>
          <w:kern w:val="0"/>
          <w:szCs w:val="21"/>
        </w:rPr>
        <w:t>指针的偏角大于</w:t>
      </w:r>
      <m:oMath>
        <m:sSub>
          <m:sSubPr/>
          <m:e>
            <m:r>
              <m:rPr/>
              <m:t>V</m:t>
            </m:r>
          </m:e>
          <m:sub>
            <m:r>
              <m:rPr/>
              <m:t>2</m:t>
            </m:r>
          </m:sub>
        </m:sSub>
      </m:oMath>
      <w:r>
        <w:rPr>
          <w:rFonts w:ascii="宋体" w:hAnsi="宋体" w:eastAsia="宋体" w:cs="宋体"/>
          <w:kern w:val="0"/>
          <w:szCs w:val="21"/>
        </w:rPr>
        <w:t>指针的偏角</w:t>
      </w:r>
      <w:r>
        <w:tab/>
      </w:r>
      <w:r>
        <w:rPr>
          <w:rFonts w:ascii="Times New Roman" w:hAnsi="Times New Roman" w:eastAsia="Times New Roman" w:cs="Times New Roman"/>
          <w:kern w:val="0"/>
          <w:szCs w:val="21"/>
        </w:rPr>
        <w:t xml:space="preserve">B. </w:t>
      </w:r>
      <m:oMath>
        <m:sSub>
          <m:sSubPr/>
          <m:e>
            <m:r>
              <m:rPr/>
              <m:t>V</m:t>
            </m:r>
          </m:e>
          <m:sub>
            <m:r>
              <m:rPr/>
              <m:t>1</m:t>
            </m:r>
          </m:sub>
        </m:sSub>
      </m:oMath>
      <w:r>
        <w:rPr>
          <w:rFonts w:ascii="宋体" w:hAnsi="宋体" w:eastAsia="宋体" w:cs="宋体"/>
          <w:kern w:val="0"/>
          <w:szCs w:val="21"/>
        </w:rPr>
        <w:t>的读数等于</w:t>
      </w:r>
      <m:oMath>
        <m:sSub>
          <m:sSubPr/>
          <m:e>
            <m:r>
              <m:rPr/>
              <m:t>V</m:t>
            </m:r>
          </m:e>
          <m:sub>
            <m:r>
              <m:rPr/>
              <m:t>2</m:t>
            </m:r>
          </m:sub>
        </m:sSub>
      </m:oMath>
      <w:r>
        <w:rPr>
          <w:rFonts w:ascii="宋体" w:hAnsi="宋体" w:eastAsia="宋体" w:cs="宋体"/>
          <w:kern w:val="0"/>
          <w:szCs w:val="21"/>
        </w:rPr>
        <w:t>的读数</w:t>
      </w:r>
      <w:r>
        <w:br w:type="textWrapping"/>
      </w:r>
      <w:r>
        <w:rPr>
          <w:rFonts w:ascii="Times New Roman" w:hAnsi="Times New Roman" w:eastAsia="Times New Roman" w:cs="Times New Roman"/>
          <w:kern w:val="0"/>
          <w:szCs w:val="21"/>
        </w:rPr>
        <w:t xml:space="preserve">C. </w:t>
      </w:r>
      <m:oMath>
        <m:sSub>
          <m:sSubPr/>
          <m:e>
            <m:r>
              <m:rPr/>
              <m:t>A</m:t>
            </m:r>
          </m:e>
          <m:sub>
            <m:r>
              <m:rPr/>
              <m:t>1</m:t>
            </m:r>
          </m:sub>
        </m:sSub>
      </m:oMath>
      <w:r>
        <w:rPr>
          <w:rFonts w:ascii="宋体" w:hAnsi="宋体" w:eastAsia="宋体" w:cs="宋体"/>
          <w:kern w:val="0"/>
          <w:szCs w:val="21"/>
        </w:rPr>
        <w:t>的指针的偏角大于</w:t>
      </w:r>
      <m:oMath>
        <m:sSub>
          <m:sSubPr/>
          <m:e>
            <m:r>
              <m:rPr/>
              <m:t>A</m:t>
            </m:r>
          </m:e>
          <m:sub>
            <m:r>
              <m:rPr/>
              <m:t>2</m:t>
            </m:r>
          </m:sub>
        </m:sSub>
      </m:oMath>
      <w:r>
        <w:rPr>
          <w:rFonts w:ascii="宋体" w:hAnsi="宋体" w:eastAsia="宋体" w:cs="宋体"/>
          <w:kern w:val="0"/>
          <w:szCs w:val="21"/>
        </w:rPr>
        <w:t>的指针的偏角</w:t>
      </w:r>
      <w:r>
        <w:tab/>
      </w:r>
      <w:r>
        <w:rPr>
          <w:rFonts w:ascii="Times New Roman" w:hAnsi="Times New Roman" w:eastAsia="Times New Roman" w:cs="Times New Roman"/>
          <w:kern w:val="0"/>
          <w:szCs w:val="21"/>
        </w:rPr>
        <w:t xml:space="preserve">D. </w:t>
      </w:r>
      <m:oMath>
        <m:sSub>
          <m:sSubPr/>
          <m:e>
            <m:r>
              <m:rPr/>
              <m:t>A</m:t>
            </m:r>
          </m:e>
          <m:sub>
            <m:r>
              <m:rPr/>
              <m:t>1</m:t>
            </m:r>
          </m:sub>
        </m:sSub>
      </m:oMath>
      <w:r>
        <w:rPr>
          <w:rFonts w:ascii="宋体" w:hAnsi="宋体" w:eastAsia="宋体" w:cs="宋体"/>
          <w:kern w:val="0"/>
          <w:szCs w:val="21"/>
        </w:rPr>
        <w:t>的读数等于</w:t>
      </w:r>
      <m:oMath>
        <m:sSub>
          <m:sSubPr/>
          <m:e>
            <m:r>
              <m:rPr/>
              <m:t>A</m:t>
            </m:r>
          </m:e>
          <m:sub>
            <m:r>
              <m:rPr/>
              <m:t>2</m:t>
            </m:r>
          </m:sub>
        </m:sSub>
      </m:oMath>
      <w:r>
        <w:rPr>
          <w:rFonts w:ascii="宋体" w:hAnsi="宋体" w:eastAsia="宋体" w:cs="宋体"/>
          <w:kern w:val="0"/>
          <w:szCs w:val="21"/>
        </w:rPr>
        <w:t>的读数</w:t>
      </w:r>
    </w:p>
    <w:p w14:paraId="02FEB13B">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e780c301-639f-4ff9-9312-5961d4a300e0"/>
      <w:r>
        <w:rPr>
          <w:rFonts w:ascii="宋体" w:hAnsi="宋体" w:eastAsia="宋体" w:cs="宋体"/>
          <w:kern w:val="0"/>
          <w:szCs w:val="21"/>
        </w:rPr>
        <w:t>某种喷墨打印机打印头的内部结构简图如图所示，墨盒喷出的极小的墨汁微粒</w:t>
      </w:r>
      <m:oMath>
        <m:r>
          <m:rPr/>
          <m:t>(</m:t>
        </m:r>
      </m:oMath>
      <w:r>
        <w:rPr>
          <w:rFonts w:ascii="宋体" w:hAnsi="宋体" w:eastAsia="宋体" w:cs="宋体"/>
          <w:kern w:val="0"/>
          <w:szCs w:val="21"/>
        </w:rPr>
        <w:t>不计重力</w:t>
      </w:r>
      <m:oMath>
        <m:r>
          <m:rPr/>
          <m:t>)</m:t>
        </m:r>
      </m:oMath>
      <w:r>
        <w:rPr>
          <w:rFonts w:ascii="宋体" w:hAnsi="宋体" w:eastAsia="宋体" w:cs="宋体"/>
          <w:kern w:val="0"/>
          <w:szCs w:val="21"/>
        </w:rPr>
        <w:t>经过带电室后带上一定的电荷量，然后以一定的初速度垂直射入偏转电场，经偏转电场后打到纸上。为了使打在纸上的范围变大，下列方案可能成功的是</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4533900" cy="1514475"/>
            <wp:effectExtent l="0" t="0" r="0" b="9525"/>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0"/>
                    <a:stretch>
                      <a:fillRect/>
                    </a:stretch>
                  </pic:blipFill>
                  <pic:spPr>
                    <a:xfrm>
                      <a:off x="0" y="0"/>
                      <a:ext cx="4533900" cy="1514475"/>
                    </a:xfrm>
                    <a:prstGeom prst="rect">
                      <a:avLst/>
                    </a:prstGeom>
                  </pic:spPr>
                </pic:pic>
              </a:graphicData>
            </a:graphic>
          </wp:inline>
        </w:drawing>
      </w:r>
      <w:bookmarkEnd w:id="5"/>
    </w:p>
    <w:p w14:paraId="306F13E8">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仅减小偏转电场的电压</w:t>
      </w:r>
      <w:r>
        <w:tab/>
      </w:r>
      <w:r>
        <w:rPr>
          <w:rFonts w:ascii="Times New Roman" w:hAnsi="Times New Roman" w:eastAsia="Times New Roman" w:cs="Times New Roman"/>
          <w:kern w:val="0"/>
          <w:szCs w:val="21"/>
        </w:rPr>
        <w:t xml:space="preserve">B. </w:t>
      </w:r>
      <w:r>
        <w:rPr>
          <w:rFonts w:ascii="宋体" w:hAnsi="宋体" w:eastAsia="宋体" w:cs="宋体"/>
          <w:kern w:val="0"/>
          <w:szCs w:val="21"/>
        </w:rPr>
        <w:t>仅增大墨汁微粒所带的电荷量</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仅增大墨汁微粒的质量</w:t>
      </w:r>
      <w:r>
        <w:tab/>
      </w:r>
      <w:r>
        <w:rPr>
          <w:rFonts w:ascii="Times New Roman" w:hAnsi="Times New Roman" w:eastAsia="Times New Roman" w:cs="Times New Roman"/>
          <w:kern w:val="0"/>
          <w:szCs w:val="21"/>
        </w:rPr>
        <w:t xml:space="preserve">D. </w:t>
      </w:r>
      <w:r>
        <w:rPr>
          <w:rFonts w:ascii="宋体" w:hAnsi="宋体" w:eastAsia="宋体" w:cs="宋体"/>
          <w:kern w:val="0"/>
          <w:szCs w:val="21"/>
        </w:rPr>
        <w:t>仅增大墨汁微粒进入偏转电场的速度</w:t>
      </w:r>
    </w:p>
    <w:p w14:paraId="2D5E4683">
      <w:pPr>
        <w:numPr>
          <w:ilvl w:val="0"/>
          <w:numId w:val="0"/>
        </w:numPr>
        <w:spacing w:line="360" w:lineRule="auto"/>
        <w:ind w:left="0"/>
        <w:jc w:val="left"/>
        <w:textAlignment w:val="center"/>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7f36210b-e4c9-4cf1-bb04-89c7559833a6"/>
      <w:r>
        <w:rPr>
          <w:rFonts w:ascii="宋体" w:hAnsi="宋体" w:eastAsia="宋体" w:cs="宋体"/>
          <w:kern w:val="0"/>
          <w:szCs w:val="21"/>
        </w:rPr>
        <w:t>水上乐园里，质量为</w:t>
      </w:r>
      <m:oMath>
        <m:r>
          <m:rPr/>
          <m:t>m</m:t>
        </m:r>
      </m:oMath>
      <w:r>
        <w:rPr>
          <w:rFonts w:ascii="宋体" w:hAnsi="宋体" w:eastAsia="宋体" w:cs="宋体"/>
          <w:kern w:val="0"/>
          <w:szCs w:val="21"/>
        </w:rPr>
        <w:t>的小朋友站立在漂浮的圆形气垫上，都处于静止状态。现在小朋友要跳到第二个气垫上，起跳初速度方向和水平面的夹角为</w:t>
      </w:r>
      <m:oMath>
        <m:sSup>
          <m:sSupPr/>
          <m:e>
            <m:r>
              <m:rPr/>
              <m:t>45</m:t>
            </m:r>
          </m:e>
          <m:sup>
            <m:r>
              <m:rPr/>
              <m:t>∘</m:t>
            </m:r>
          </m:sup>
        </m:sSup>
      </m:oMath>
      <w:r>
        <w:rPr>
          <w:rFonts w:ascii="宋体" w:hAnsi="宋体" w:eastAsia="宋体" w:cs="宋体"/>
          <w:kern w:val="0"/>
          <w:szCs w:val="21"/>
        </w:rPr>
        <w:t>，跳跃距离为</w:t>
      </w:r>
      <m:oMath>
        <m:r>
          <m:rPr/>
          <m:t>L</m:t>
        </m:r>
      </m:oMath>
      <w:r>
        <w:rPr>
          <w:rFonts w:ascii="宋体" w:hAnsi="宋体" w:eastAsia="宋体" w:cs="宋体"/>
          <w:kern w:val="0"/>
          <w:szCs w:val="21"/>
        </w:rPr>
        <w:t>。已知气垫的质量均为</w:t>
      </w:r>
      <m:oMath>
        <m:r>
          <m:rPr/>
          <m:t>m</m:t>
        </m:r>
      </m:oMath>
      <w:r>
        <w:rPr>
          <w:rFonts w:ascii="宋体" w:hAnsi="宋体" w:eastAsia="宋体" w:cs="宋体"/>
          <w:kern w:val="0"/>
          <w:szCs w:val="21"/>
        </w:rPr>
        <w:t>，小朋友跳离气垫的时间极短，气垫始终在水面上运动，小朋友和气垫均视为质点，重力加速度大小为</w:t>
      </w:r>
      <m:oMath>
        <m:r>
          <m:rPr/>
          <m:t>g</m:t>
        </m:r>
      </m:oMath>
      <w:r>
        <w:rPr>
          <w:rFonts w:ascii="宋体" w:hAnsi="宋体" w:eastAsia="宋体" w:cs="宋体"/>
          <w:kern w:val="0"/>
          <w:szCs w:val="21"/>
        </w:rPr>
        <w:t>，不计空气阻力。则本次跳跃，小朋友要做的功为</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609725" cy="508635"/>
            <wp:effectExtent l="0" t="0" r="9525" b="5715"/>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1"/>
                    <a:stretch>
                      <a:fillRect/>
                    </a:stretch>
                  </pic:blipFill>
                  <pic:spPr>
                    <a:xfrm>
                      <a:off x="0" y="0"/>
                      <a:ext cx="1609725" cy="508635"/>
                    </a:xfrm>
                    <a:prstGeom prst="rect">
                      <a:avLst/>
                    </a:prstGeom>
                  </pic:spPr>
                </pic:pic>
              </a:graphicData>
            </a:graphic>
          </wp:inline>
        </w:drawing>
      </w:r>
      <w:bookmarkEnd w:id="6"/>
    </w:p>
    <w:p w14:paraId="282A8FA4">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f>
          <m:fPr/>
          <m:num>
            <m:r>
              <m:rPr/>
              <w:rPr>
                <w:rFonts w:ascii="Cambria Math" w:hAnsi="Cambria Math"/>
                <w:sz w:val="24"/>
                <w:szCs w:val="24"/>
              </w:rPr>
              <m:t>3mgL</m:t>
            </m:r>
          </m:num>
          <m:den>
            <m:r>
              <m:rPr/>
              <w:rPr>
                <w:rFonts w:ascii="Cambria Math" w:hAnsi="Cambria Math"/>
                <w:sz w:val="24"/>
                <w:szCs w:val="24"/>
              </w:rPr>
              <m:t>4</m:t>
            </m:r>
          </m:den>
        </m:f>
      </m:oMath>
      <w:r>
        <w:tab/>
      </w:r>
      <w:r>
        <w:rPr>
          <w:rFonts w:ascii="Times New Roman" w:hAnsi="Times New Roman" w:eastAsia="Times New Roman" w:cs="Times New Roman"/>
          <w:kern w:val="0"/>
          <w:szCs w:val="21"/>
        </w:rPr>
        <w:t xml:space="preserve">B. </w:t>
      </w:r>
      <m:oMath>
        <m:r>
          <m:rPr/>
          <m:t>mgL</m:t>
        </m:r>
      </m:oMath>
      <w:r>
        <w:tab/>
      </w:r>
      <w:r>
        <w:rPr>
          <w:rFonts w:ascii="Times New Roman" w:hAnsi="Times New Roman" w:eastAsia="Times New Roman" w:cs="Times New Roman"/>
          <w:kern w:val="0"/>
          <w:szCs w:val="21"/>
        </w:rPr>
        <w:t xml:space="preserve">C. </w:t>
      </w:r>
      <m:oMath>
        <m:f>
          <m:fPr/>
          <m:num>
            <m:r>
              <m:rPr/>
              <w:rPr>
                <w:rFonts w:ascii="Cambria Math" w:hAnsi="Cambria Math"/>
                <w:sz w:val="24"/>
                <w:szCs w:val="24"/>
              </w:rPr>
              <m:t>4mgL</m:t>
            </m:r>
          </m:num>
          <m:den>
            <m:r>
              <m:rPr/>
              <w:rPr>
                <w:rFonts w:ascii="Cambria Math" w:hAnsi="Cambria Math"/>
                <w:sz w:val="24"/>
                <w:szCs w:val="24"/>
              </w:rPr>
              <m:t>3</m:t>
            </m:r>
          </m:den>
        </m:f>
      </m:oMath>
      <w:r>
        <w:tab/>
      </w:r>
      <w:r>
        <w:rPr>
          <w:rFonts w:ascii="Times New Roman" w:hAnsi="Times New Roman" w:eastAsia="Times New Roman" w:cs="Times New Roman"/>
          <w:kern w:val="0"/>
          <w:szCs w:val="21"/>
        </w:rPr>
        <w:t xml:space="preserve">D. </w:t>
      </w:r>
      <m:oMath>
        <m:f>
          <m:fPr/>
          <m:num>
            <m:r>
              <m:rPr/>
              <w:rPr>
                <w:rFonts w:ascii="Cambria Math" w:hAnsi="Cambria Math"/>
                <w:sz w:val="24"/>
                <w:szCs w:val="24"/>
              </w:rPr>
              <m:t>5mgL</m:t>
            </m:r>
          </m:num>
          <m:den>
            <m:r>
              <m:rPr/>
              <w:rPr>
                <w:rFonts w:ascii="Cambria Math" w:hAnsi="Cambria Math"/>
                <w:sz w:val="24"/>
                <w:szCs w:val="24"/>
              </w:rPr>
              <m:t>3</m:t>
            </m:r>
          </m:den>
        </m:f>
      </m:oMath>
    </w:p>
    <w:p w14:paraId="348B1338">
      <w:pPr>
        <w:numPr>
          <w:ilvl w:val="0"/>
          <w:numId w:val="0"/>
        </w:numPr>
        <w:tabs>
          <w:tab w:val="left" w:pos="2310"/>
          <w:tab w:val="left" w:pos="4200"/>
          <w:tab w:val="left" w:pos="6090"/>
        </w:tabs>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14:paraId="1036BF36">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9e4d5740-e201-4856-95ab-b6183be457ad"/>
      <w:r>
        <w:rPr>
          <w:rFonts w:ascii="宋体" w:hAnsi="宋体" w:eastAsia="宋体" w:cs="宋体"/>
          <w:kern w:val="0"/>
          <w:szCs w:val="21"/>
        </w:rPr>
        <w:t>长度均为</w:t>
      </w:r>
      <m:oMath>
        <m:r>
          <m:rPr/>
          <m:t>2R</m:t>
        </m:r>
      </m:oMath>
      <w:r>
        <w:rPr>
          <w:rFonts w:ascii="宋体" w:hAnsi="宋体" w:eastAsia="宋体" w:cs="宋体"/>
          <w:kern w:val="0"/>
          <w:szCs w:val="21"/>
        </w:rPr>
        <w:t>的光滑直细管</w:t>
      </w:r>
      <m:oMath>
        <m:r>
          <m:rPr/>
          <m:t>MN</m:t>
        </m:r>
      </m:oMath>
      <w:r>
        <w:rPr>
          <w:rFonts w:ascii="宋体" w:hAnsi="宋体" w:eastAsia="宋体" w:cs="宋体"/>
          <w:kern w:val="0"/>
          <w:szCs w:val="21"/>
        </w:rPr>
        <w:t>、</w:t>
      </w:r>
      <m:oMath>
        <m:r>
          <m:rPr/>
          <m:t>EF</m:t>
        </m:r>
      </m:oMath>
      <w:r>
        <w:rPr>
          <w:rFonts w:ascii="宋体" w:hAnsi="宋体" w:eastAsia="宋体" w:cs="宋体"/>
          <w:kern w:val="0"/>
          <w:szCs w:val="21"/>
        </w:rPr>
        <w:t>平行且和半径为</w:t>
      </w:r>
      <m:oMath>
        <m:r>
          <m:rPr/>
          <m:t>R</m:t>
        </m:r>
      </m:oMath>
      <w:r>
        <w:rPr>
          <w:rFonts w:ascii="宋体" w:hAnsi="宋体" w:eastAsia="宋体" w:cs="宋体"/>
          <w:kern w:val="0"/>
          <w:szCs w:val="21"/>
        </w:rPr>
        <w:t>的光滑半圆细管</w:t>
      </w:r>
      <m:oMath>
        <m:r>
          <m:rPr/>
          <m:t>NPE</m:t>
        </m:r>
      </m:oMath>
      <w:r>
        <w:rPr>
          <w:rFonts w:ascii="宋体" w:hAnsi="宋体" w:eastAsia="宋体" w:cs="宋体"/>
          <w:kern w:val="0"/>
          <w:szCs w:val="21"/>
        </w:rPr>
        <w:t>平滑连接，固定在水平面上，俯视图如图所示。在半圆细管</w:t>
      </w:r>
      <m:oMath>
        <m:r>
          <m:rPr/>
          <m:t>NPE</m:t>
        </m:r>
      </m:oMath>
      <w:r>
        <w:rPr>
          <w:rFonts w:ascii="宋体" w:hAnsi="宋体" w:eastAsia="宋体" w:cs="宋体"/>
          <w:kern w:val="0"/>
          <w:szCs w:val="21"/>
        </w:rPr>
        <w:t>的圆心</w:t>
      </w:r>
      <m:oMath>
        <m:r>
          <m:rPr/>
          <m:t>O</m:t>
        </m:r>
      </m:oMath>
      <w:r>
        <w:rPr>
          <w:rFonts w:ascii="宋体" w:hAnsi="宋体" w:eastAsia="宋体" w:cs="宋体"/>
          <w:kern w:val="0"/>
          <w:szCs w:val="21"/>
        </w:rPr>
        <w:t>处固定一个带负电荷的小球，另一个带负电小球</w:t>
      </w:r>
      <m:oMath>
        <m:r>
          <m:rPr/>
          <m:t>a(</m:t>
        </m:r>
      </m:oMath>
      <w:r>
        <w:rPr>
          <w:rFonts w:ascii="宋体" w:hAnsi="宋体" w:eastAsia="宋体" w:cs="宋体"/>
          <w:kern w:val="0"/>
          <w:szCs w:val="21"/>
        </w:rPr>
        <w:t>半径略小于管径</w:t>
      </w:r>
      <m:oMath>
        <m:r>
          <m:rPr/>
          <m:t>)</m:t>
        </m:r>
      </m:oMath>
      <w:r>
        <w:rPr>
          <w:rFonts w:ascii="宋体" w:hAnsi="宋体" w:eastAsia="宋体" w:cs="宋体"/>
          <w:kern w:val="0"/>
          <w:szCs w:val="21"/>
        </w:rPr>
        <w:t>以一定初速度从</w:t>
      </w:r>
      <m:oMath>
        <m:r>
          <m:rPr/>
          <m:t>M</m:t>
        </m:r>
      </m:oMath>
      <w:r>
        <w:rPr>
          <w:rFonts w:ascii="宋体" w:hAnsi="宋体" w:eastAsia="宋体" w:cs="宋体"/>
          <w:kern w:val="0"/>
          <w:szCs w:val="21"/>
        </w:rPr>
        <w:t>点进入细管，最后从</w:t>
      </w:r>
      <m:oMath>
        <m:r>
          <m:rPr/>
          <m:t>F</m:t>
        </m:r>
      </m:oMath>
      <w:r>
        <w:rPr>
          <w:rFonts w:ascii="宋体" w:hAnsi="宋体" w:eastAsia="宋体" w:cs="宋体"/>
          <w:kern w:val="0"/>
          <w:szCs w:val="21"/>
        </w:rPr>
        <w:t>点离开。两小球均视为质点，不计空气阻力，下列说法正确的是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858520" cy="568325"/>
            <wp:effectExtent l="0" t="0" r="17780" b="3175"/>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2"/>
                    <a:stretch>
                      <a:fillRect/>
                    </a:stretch>
                  </pic:blipFill>
                  <pic:spPr>
                    <a:xfrm>
                      <a:off x="0" y="0"/>
                      <a:ext cx="858520" cy="568325"/>
                    </a:xfrm>
                    <a:prstGeom prst="rect">
                      <a:avLst/>
                    </a:prstGeom>
                  </pic:spPr>
                </pic:pic>
              </a:graphicData>
            </a:graphic>
          </wp:inline>
        </w:drawing>
      </w:r>
      <w:bookmarkEnd w:id="7"/>
    </w:p>
    <w:p w14:paraId="59E0C5EB">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小球</w:t>
      </w:r>
      <m:oMath>
        <m:r>
          <m:rPr/>
          <m:t>a</m:t>
        </m:r>
      </m:oMath>
      <w:r>
        <w:rPr>
          <w:rFonts w:ascii="宋体" w:hAnsi="宋体" w:eastAsia="宋体" w:cs="宋体"/>
          <w:kern w:val="0"/>
          <w:szCs w:val="21"/>
        </w:rPr>
        <w:t>在</w:t>
      </w:r>
      <m:oMath>
        <m:r>
          <m:rPr/>
          <m:t>M</m:t>
        </m:r>
      </m:oMath>
      <w:r>
        <w:rPr>
          <w:rFonts w:ascii="宋体" w:hAnsi="宋体" w:eastAsia="宋体" w:cs="宋体"/>
          <w:kern w:val="0"/>
          <w:szCs w:val="21"/>
        </w:rPr>
        <w:t>点所受库仑力的大小小于在</w:t>
      </w:r>
      <m:oMath>
        <m:r>
          <m:rPr/>
          <m:t>N</m:t>
        </m:r>
      </m:oMath>
      <w:r>
        <w:rPr>
          <w:rFonts w:ascii="宋体" w:hAnsi="宋体" w:eastAsia="宋体" w:cs="宋体"/>
          <w:kern w:val="0"/>
          <w:szCs w:val="21"/>
        </w:rPr>
        <w:t>点所受库仑力的大小</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小球</w:t>
      </w:r>
      <m:oMath>
        <m:r>
          <m:rPr/>
          <m:t>a</m:t>
        </m:r>
      </m:oMath>
      <w:r>
        <w:rPr>
          <w:rFonts w:ascii="宋体" w:hAnsi="宋体" w:eastAsia="宋体" w:cs="宋体"/>
          <w:kern w:val="0"/>
          <w:szCs w:val="21"/>
        </w:rPr>
        <w:t>从</w:t>
      </w:r>
      <m:oMath>
        <m:r>
          <m:rPr/>
          <m:t>M</m:t>
        </m:r>
      </m:oMath>
      <w:r>
        <w:rPr>
          <w:rFonts w:ascii="宋体" w:hAnsi="宋体" w:eastAsia="宋体" w:cs="宋体"/>
          <w:kern w:val="0"/>
          <w:szCs w:val="21"/>
        </w:rPr>
        <w:t>点运动到</w:t>
      </w:r>
      <m:oMath>
        <m:r>
          <m:rPr/>
          <m:t>N</m:t>
        </m:r>
      </m:oMath>
      <w:r>
        <w:rPr>
          <w:rFonts w:ascii="宋体" w:hAnsi="宋体" w:eastAsia="宋体" w:cs="宋体"/>
          <w:kern w:val="0"/>
          <w:szCs w:val="21"/>
        </w:rPr>
        <w:t>点的过程中，电势能一直增加</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小球</w:t>
      </w:r>
      <m:oMath>
        <m:r>
          <m:rPr/>
          <m:t>a</m:t>
        </m:r>
      </m:oMath>
      <w:r>
        <w:rPr>
          <w:rFonts w:ascii="宋体" w:hAnsi="宋体" w:eastAsia="宋体" w:cs="宋体"/>
          <w:kern w:val="0"/>
          <w:szCs w:val="21"/>
        </w:rPr>
        <w:t>从</w:t>
      </w:r>
      <m:oMath>
        <m:r>
          <m:rPr/>
          <m:t>N</m:t>
        </m:r>
      </m:oMath>
      <w:r>
        <w:rPr>
          <w:rFonts w:ascii="宋体" w:hAnsi="宋体" w:eastAsia="宋体" w:cs="宋体"/>
          <w:kern w:val="0"/>
          <w:szCs w:val="21"/>
        </w:rPr>
        <w:t>点运动到</w:t>
      </w:r>
      <m:oMath>
        <m:r>
          <m:rPr/>
          <m:t>E</m:t>
        </m:r>
      </m:oMath>
      <w:r>
        <w:rPr>
          <w:rFonts w:ascii="宋体" w:hAnsi="宋体" w:eastAsia="宋体" w:cs="宋体"/>
          <w:kern w:val="0"/>
          <w:szCs w:val="21"/>
        </w:rPr>
        <w:t>点的过程中，电势能先增加后减少</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小球</w:t>
      </w:r>
      <m:oMath>
        <m:r>
          <m:rPr/>
          <m:t>a</m:t>
        </m:r>
      </m:oMath>
      <w:r>
        <w:rPr>
          <w:rFonts w:ascii="宋体" w:hAnsi="宋体" w:eastAsia="宋体" w:cs="宋体"/>
          <w:kern w:val="0"/>
          <w:szCs w:val="21"/>
        </w:rPr>
        <w:t>从</w:t>
      </w:r>
      <m:oMath>
        <m:r>
          <m:rPr/>
          <m:t>F</m:t>
        </m:r>
      </m:oMath>
      <w:r>
        <w:rPr>
          <w:rFonts w:ascii="宋体" w:hAnsi="宋体" w:eastAsia="宋体" w:cs="宋体"/>
          <w:kern w:val="0"/>
          <w:szCs w:val="21"/>
        </w:rPr>
        <w:t>点离开时速度的大小小于从</w:t>
      </w:r>
      <m:oMath>
        <m:r>
          <m:rPr/>
          <m:t>M</m:t>
        </m:r>
      </m:oMath>
      <w:r>
        <w:rPr>
          <w:rFonts w:ascii="宋体" w:hAnsi="宋体" w:eastAsia="宋体" w:cs="宋体"/>
          <w:kern w:val="0"/>
          <w:szCs w:val="21"/>
        </w:rPr>
        <w:t>点进入时速度的大小</w:t>
      </w:r>
    </w:p>
    <w:p w14:paraId="3BD2B7AF">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w:bookmarkStart w:id="8" w:name="cc34ae92-0150-4a00-9ca5-366e15170656"/>
      <w:r>
        <w:rPr>
          <w:rFonts w:ascii="宋体" w:hAnsi="宋体" w:eastAsia="宋体" w:cs="宋体"/>
          <w:kern w:val="0"/>
          <w:szCs w:val="21"/>
        </w:rPr>
        <w:t>某款倍率分别为“</w:t>
      </w:r>
      <m:oMath>
        <m:r>
          <m:rPr/>
          <m:t>×10</m:t>
        </m:r>
      </m:oMath>
      <w:r>
        <w:rPr>
          <w:rFonts w:ascii="宋体" w:hAnsi="宋体" w:eastAsia="宋体" w:cs="宋体"/>
          <w:kern w:val="0"/>
          <w:szCs w:val="21"/>
        </w:rPr>
        <w:t>”和“</w:t>
      </w:r>
      <m:oMath>
        <m:r>
          <m:rPr/>
          <m:t>×100</m:t>
        </m:r>
      </m:oMath>
      <w:r>
        <w:rPr>
          <w:rFonts w:ascii="宋体" w:hAnsi="宋体" w:eastAsia="宋体" w:cs="宋体"/>
          <w:kern w:val="0"/>
          <w:szCs w:val="21"/>
        </w:rPr>
        <w:t>”欧姆表的内部电路如图所示，</w:t>
      </w:r>
      <m:oMath>
        <m:r>
          <m:rPr/>
          <m:t>A</m:t>
        </m:r>
      </m:oMath>
      <w:r>
        <w:rPr>
          <w:rFonts w:ascii="宋体" w:hAnsi="宋体" w:eastAsia="宋体" w:cs="宋体"/>
          <w:kern w:val="0"/>
          <w:szCs w:val="21"/>
        </w:rPr>
        <w:t>、</w:t>
      </w:r>
      <m:oMath>
        <m:r>
          <m:rPr/>
          <m:t>B</m:t>
        </m:r>
      </m:oMath>
      <w:r>
        <w:rPr>
          <w:rFonts w:ascii="宋体" w:hAnsi="宋体" w:eastAsia="宋体" w:cs="宋体"/>
          <w:kern w:val="0"/>
          <w:szCs w:val="21"/>
        </w:rPr>
        <w:t>是两个表笔的插孔，下列说法正确的是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915670" cy="930275"/>
            <wp:effectExtent l="0" t="0" r="17780" b="3175"/>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3"/>
                    <a:stretch>
                      <a:fillRect/>
                    </a:stretch>
                  </pic:blipFill>
                  <pic:spPr>
                    <a:xfrm>
                      <a:off x="0" y="0"/>
                      <a:ext cx="915670" cy="930275"/>
                    </a:xfrm>
                    <a:prstGeom prst="rect">
                      <a:avLst/>
                    </a:prstGeom>
                  </pic:spPr>
                </pic:pic>
              </a:graphicData>
            </a:graphic>
          </wp:inline>
        </w:drawing>
      </w:r>
      <w:bookmarkEnd w:id="8"/>
    </w:p>
    <w:p w14:paraId="0A044EAB">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开关</w:t>
      </w:r>
      <m:oMath>
        <m:r>
          <m:rPr/>
          <m:t>S</m:t>
        </m:r>
      </m:oMath>
      <w:r>
        <w:rPr>
          <w:rFonts w:ascii="宋体" w:hAnsi="宋体" w:eastAsia="宋体" w:cs="宋体"/>
          <w:kern w:val="0"/>
          <w:szCs w:val="21"/>
        </w:rPr>
        <w:t>合向</w:t>
      </w:r>
      <m:oMath>
        <m:r>
          <m:rPr/>
          <m:t>1</m:t>
        </m:r>
      </m:oMath>
      <w:r>
        <w:rPr>
          <w:rFonts w:ascii="宋体" w:hAnsi="宋体" w:eastAsia="宋体" w:cs="宋体"/>
          <w:kern w:val="0"/>
          <w:szCs w:val="21"/>
        </w:rPr>
        <w:t>时，选择的倍率为“</w:t>
      </w:r>
      <m:oMath>
        <m:r>
          <m:rPr/>
          <m:t>x100</m:t>
        </m:r>
      </m:oMath>
      <w:r>
        <w:rPr>
          <w:rFonts w:ascii="宋体" w:hAnsi="宋体" w:eastAsia="宋体" w:cs="宋体"/>
          <w:kern w:val="0"/>
          <w:szCs w:val="21"/>
        </w:rPr>
        <w:t>”</w:t>
      </w:r>
      <w:r>
        <w:br w:type="textWrapping"/>
      </w:r>
      <w:r>
        <w:rPr>
          <w:rFonts w:ascii="Times New Roman" w:hAnsi="Times New Roman" w:eastAsia="Times New Roman" w:cs="Times New Roman"/>
          <w:kern w:val="0"/>
          <w:szCs w:val="21"/>
        </w:rPr>
        <w:t xml:space="preserve">B. </w:t>
      </w:r>
      <m:oMath>
        <m:r>
          <m:rPr/>
          <m:t>A</m:t>
        </m:r>
      </m:oMath>
      <w:r>
        <w:rPr>
          <w:rFonts w:ascii="宋体" w:hAnsi="宋体" w:eastAsia="宋体" w:cs="宋体"/>
          <w:kern w:val="0"/>
          <w:szCs w:val="21"/>
        </w:rPr>
        <w:t>插孔应插入红表笔</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若欧姆表使用一段时间后，电源电动势</w:t>
      </w:r>
      <m:oMath>
        <m:r>
          <m:rPr/>
          <m:t>E</m:t>
        </m:r>
      </m:oMath>
      <w:r>
        <w:rPr>
          <w:rFonts w:ascii="宋体" w:hAnsi="宋体" w:eastAsia="宋体" w:cs="宋体"/>
          <w:kern w:val="0"/>
          <w:szCs w:val="21"/>
        </w:rPr>
        <w:t>不变，内阻略有增加，欧姆调零后，电阻的测量值相对于真实值偏大</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若欧姆表使用一段时间后，电源电动势</w:t>
      </w:r>
      <m:oMath>
        <m:r>
          <m:rPr/>
          <m:t>E</m:t>
        </m:r>
      </m:oMath>
      <w:r>
        <w:rPr>
          <w:rFonts w:ascii="宋体" w:hAnsi="宋体" w:eastAsia="宋体" w:cs="宋体"/>
          <w:kern w:val="0"/>
          <w:szCs w:val="21"/>
        </w:rPr>
        <w:t>略有减小，内阻略有增加，欧姆调零后，电阻的测量值相对于真实值偏大</w:t>
      </w:r>
    </w:p>
    <w:p w14:paraId="6F068F9C">
      <w:pPr>
        <w:numPr>
          <w:ilvl w:val="0"/>
          <w:numId w:val="0"/>
        </w:numPr>
        <w:spacing w:line="360" w:lineRule="auto"/>
        <w:ind w:left="0"/>
        <w:jc w:val="left"/>
        <w:textAlignment w:val="center"/>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4d5da8c0-7669-4415-a68a-6bd07ffbdb36"/>
      <w:r>
        <w:rPr>
          <w:rFonts w:ascii="宋体" w:hAnsi="宋体" w:eastAsia="宋体" w:cs="宋体"/>
          <w:kern w:val="0"/>
          <w:szCs w:val="21"/>
        </w:rPr>
        <w:t>如图甲，一轻弹簧的两端分别与物块</w:t>
      </w:r>
      <m:oMath>
        <m:r>
          <m:rPr/>
          <m:t>A</m:t>
        </m:r>
      </m:oMath>
      <w:r>
        <w:rPr>
          <w:rFonts w:ascii="宋体" w:hAnsi="宋体" w:eastAsia="宋体" w:cs="宋体"/>
          <w:kern w:val="0"/>
          <w:szCs w:val="21"/>
        </w:rPr>
        <w:t>、</w:t>
      </w:r>
      <m:oMath>
        <m:r>
          <m:rPr/>
          <m:t>B</m:t>
        </m:r>
      </m:oMath>
      <w:r>
        <w:rPr>
          <w:rFonts w:ascii="宋体" w:hAnsi="宋体" w:eastAsia="宋体" w:cs="宋体"/>
          <w:kern w:val="0"/>
          <w:szCs w:val="21"/>
        </w:rPr>
        <w:t>相连并静止在光滑的水平地面上。</w:t>
      </w:r>
      <m:oMath>
        <m:r>
          <m:rPr/>
          <m:t>t=0</m:t>
        </m:r>
      </m:oMath>
      <w:r>
        <w:rPr>
          <w:rFonts w:ascii="宋体" w:hAnsi="宋体" w:eastAsia="宋体" w:cs="宋体"/>
          <w:kern w:val="0"/>
          <w:szCs w:val="21"/>
        </w:rPr>
        <w:t>时，物块</w:t>
      </w:r>
      <m:oMath>
        <m:r>
          <m:rPr/>
          <m:t>A</m:t>
        </m:r>
      </m:oMath>
      <w:r>
        <w:rPr>
          <w:rFonts w:ascii="宋体" w:hAnsi="宋体" w:eastAsia="宋体" w:cs="宋体"/>
          <w:kern w:val="0"/>
          <w:szCs w:val="21"/>
        </w:rPr>
        <w:t>以</w:t>
      </w:r>
      <m:oMath>
        <m:r>
          <m:rPr/>
          <m:t>3m/s</m:t>
        </m:r>
      </m:oMath>
      <w:r>
        <w:rPr>
          <w:rFonts w:ascii="宋体" w:hAnsi="宋体" w:eastAsia="宋体" w:cs="宋体"/>
          <w:kern w:val="0"/>
          <w:szCs w:val="21"/>
        </w:rPr>
        <w:t>的速度向物块</w:t>
      </w:r>
      <m:oMath>
        <m:r>
          <m:rPr/>
          <m:t>B</m:t>
        </m:r>
      </m:oMath>
      <w:r>
        <w:rPr>
          <w:rFonts w:ascii="宋体" w:hAnsi="宋体" w:eastAsia="宋体" w:cs="宋体"/>
          <w:kern w:val="0"/>
          <w:szCs w:val="21"/>
        </w:rPr>
        <w:t>运动压缩弹簧，物块</w:t>
      </w:r>
      <m:oMath>
        <m:r>
          <m:rPr/>
          <m:t>A</m:t>
        </m:r>
      </m:oMath>
      <w:r>
        <w:rPr>
          <w:rFonts w:ascii="宋体" w:hAnsi="宋体" w:eastAsia="宋体" w:cs="宋体"/>
          <w:kern w:val="0"/>
          <w:szCs w:val="21"/>
        </w:rPr>
        <w:t>、</w:t>
      </w:r>
      <m:oMath>
        <m:r>
          <m:rPr/>
          <m:t>B</m:t>
        </m:r>
      </m:oMath>
      <w:r>
        <w:rPr>
          <w:rFonts w:ascii="宋体" w:hAnsi="宋体" w:eastAsia="宋体" w:cs="宋体"/>
          <w:kern w:val="0"/>
          <w:szCs w:val="21"/>
        </w:rPr>
        <w:t>的速度随时间变化的图像如图乙所示，已知物块</w:t>
      </w:r>
      <m:oMath>
        <m:r>
          <m:rPr/>
          <m:t>A</m:t>
        </m:r>
      </m:oMath>
      <w:r>
        <w:rPr>
          <w:rFonts w:ascii="宋体" w:hAnsi="宋体" w:eastAsia="宋体" w:cs="宋体"/>
          <w:kern w:val="0"/>
          <w:szCs w:val="21"/>
        </w:rPr>
        <w:t>质量为</w:t>
      </w:r>
      <m:oMath>
        <m:r>
          <m:rPr/>
          <m:t>1kg</m:t>
        </m:r>
      </m:oMath>
      <w:r>
        <w:rPr>
          <w:rFonts w:ascii="宋体" w:hAnsi="宋体" w:eastAsia="宋体" w:cs="宋体"/>
          <w:kern w:val="0"/>
          <w:szCs w:val="21"/>
        </w:rPr>
        <w:t>，下列说法正确的是</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581400" cy="1143000"/>
            <wp:effectExtent l="0" t="0" r="0" b="0"/>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4"/>
                    <a:stretch>
                      <a:fillRect/>
                    </a:stretch>
                  </pic:blipFill>
                  <pic:spPr>
                    <a:xfrm>
                      <a:off x="0" y="0"/>
                      <a:ext cx="3581400" cy="1143000"/>
                    </a:xfrm>
                    <a:prstGeom prst="rect">
                      <a:avLst/>
                    </a:prstGeom>
                  </pic:spPr>
                </pic:pic>
              </a:graphicData>
            </a:graphic>
          </wp:inline>
        </w:drawing>
      </w:r>
      <w:bookmarkEnd w:id="9"/>
    </w:p>
    <w:p w14:paraId="385D1D0F">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sSub>
          <m:sSubPr/>
          <m:e>
            <m:r>
              <m:rPr/>
              <m:t>t</m:t>
            </m:r>
          </m:e>
          <m:sub>
            <m:r>
              <m:rPr/>
              <m:t>1</m:t>
            </m:r>
          </m:sub>
        </m:sSub>
      </m:oMath>
      <w:r>
        <w:rPr>
          <w:rFonts w:ascii="宋体" w:hAnsi="宋体" w:eastAsia="宋体" w:cs="宋体"/>
          <w:kern w:val="0"/>
          <w:szCs w:val="21"/>
        </w:rPr>
        <w:t>时刻弹簧处于压缩状态</w:t>
      </w:r>
      <w:r>
        <w:tab/>
      </w:r>
      <w:r>
        <w:rPr>
          <w:rFonts w:ascii="Times New Roman" w:hAnsi="Times New Roman" w:eastAsia="Times New Roman" w:cs="Times New Roman"/>
          <w:kern w:val="0"/>
          <w:szCs w:val="21"/>
        </w:rPr>
        <w:t xml:space="preserve">B. </w:t>
      </w:r>
      <m:oMath>
        <m:sSub>
          <m:sSubPr/>
          <m:e>
            <m:r>
              <m:rPr/>
              <m:t>t</m:t>
            </m:r>
          </m:e>
          <m:sub>
            <m:r>
              <m:rPr/>
              <m:t>3</m:t>
            </m:r>
          </m:sub>
        </m:sSub>
      </m:oMath>
      <w:r>
        <w:rPr>
          <w:rFonts w:ascii="宋体" w:hAnsi="宋体" w:eastAsia="宋体" w:cs="宋体"/>
          <w:kern w:val="0"/>
          <w:szCs w:val="21"/>
        </w:rPr>
        <w:t>时刻弹簧处于压缩状态</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物块</w:t>
      </w:r>
      <m:oMath>
        <m:r>
          <m:rPr/>
          <m:t>B</m:t>
        </m:r>
      </m:oMath>
      <w:r>
        <w:rPr>
          <w:rFonts w:ascii="宋体" w:hAnsi="宋体" w:eastAsia="宋体" w:cs="宋体"/>
          <w:kern w:val="0"/>
          <w:szCs w:val="21"/>
        </w:rPr>
        <w:t>质量为</w:t>
      </w:r>
      <m:oMath>
        <m:r>
          <m:rPr/>
          <m:t>2kg</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弹簧的最大弹性势能为</w:t>
      </w:r>
      <m:oMath>
        <m:r>
          <m:rPr/>
          <m:t>3J</m:t>
        </m:r>
      </m:oMath>
    </w:p>
    <w:p w14:paraId="71E2A84F">
      <w:pPr>
        <w:numPr>
          <w:ilvl w:val="0"/>
          <w:numId w:val="0"/>
        </w:numPr>
        <w:tabs>
          <w:tab w:val="left" w:pos="4200"/>
        </w:tabs>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15</w:t>
      </w:r>
      <w:r>
        <w:rPr>
          <w:rFonts w:ascii="黑体" w:hAnsi="黑体" w:eastAsia="黑体" w:cs="黑体"/>
          <w:b w:val="0"/>
          <w:sz w:val="21"/>
        </w:rPr>
        <w:t>分。</w:t>
      </w:r>
    </w:p>
    <w:p w14:paraId="79F84738">
      <w:pPr>
        <w:numPr>
          <w:ilvl w:val="0"/>
          <w:numId w:val="0"/>
        </w:numPr>
        <w:spacing w:line="360" w:lineRule="auto"/>
        <w:ind w:left="0"/>
        <w:jc w:val="left"/>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4615ce1c-efcd-4936-a6dd-365e3853ad0c"/>
      <w:r>
        <w:rPr>
          <w:rFonts w:ascii="宋体" w:hAnsi="宋体" w:eastAsia="宋体" w:cs="宋体"/>
          <w:kern w:val="0"/>
          <w:szCs w:val="21"/>
        </w:rPr>
        <w:t>如图，某实验小组应用气垫导轨装置做“验证动量守恒定律”的实验，具体的实验步骤如下：</w:t>
      </w:r>
    </w:p>
    <w:p w14:paraId="0DE24010">
      <w:pPr>
        <w:pStyle w:val="15"/>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714500" cy="631825"/>
            <wp:effectExtent l="0" t="0" r="0" b="15875"/>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5"/>
                    <a:stretch>
                      <a:fillRect/>
                    </a:stretch>
                  </pic:blipFill>
                  <pic:spPr>
                    <a:xfrm>
                      <a:off x="0" y="0"/>
                      <a:ext cx="1714500" cy="632206"/>
                    </a:xfrm>
                    <a:prstGeom prst="rect">
                      <a:avLst/>
                    </a:prstGeom>
                  </pic:spPr>
                </pic:pic>
              </a:graphicData>
            </a:graphic>
          </wp:inline>
        </w:drawing>
      </w:r>
    </w:p>
    <w:p w14:paraId="315BF44B">
      <w:pPr>
        <w:pStyle w:val="15"/>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首先查验轨道面平整光滑、透气孔无阻塞，查验两个滑块无扭曲形变、滑块与轨道接触的平面平整光滑无划痕。</w:t>
      </w:r>
    </w:p>
    <w:p w14:paraId="0F0B1F1F">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通过调节底脚螺丝使轨道水平，判断方法是：接通电源，放一个滑块在轨道一端，轻轻推动滑块后，滑块在轨道上经过</w:t>
      </w:r>
      <m:oMath>
        <m:r>
          <m:rPr/>
          <m:t>A</m:t>
        </m:r>
      </m:oMath>
      <w:r>
        <w:rPr>
          <w:rFonts w:ascii="宋体" w:hAnsi="宋体" w:eastAsia="宋体" w:cs="宋体"/>
          <w:kern w:val="0"/>
          <w:szCs w:val="21"/>
        </w:rPr>
        <w:t>、</w:t>
      </w:r>
      <m:oMath>
        <m:r>
          <m:rPr/>
          <m:t>B</m:t>
        </m:r>
      </m:oMath>
      <w:r>
        <w:rPr>
          <w:rFonts w:ascii="宋体" w:hAnsi="宋体" w:eastAsia="宋体" w:cs="宋体"/>
          <w:kern w:val="0"/>
          <w:szCs w:val="21"/>
        </w:rPr>
        <w:t>两个光电门的挡光时间</w:t>
      </w:r>
      <w:r>
        <w:rPr>
          <w:rFonts w:ascii="Times New Roman" w:hAnsi="Times New Roman" w:eastAsia="Times New Roman" w:cs="Times New Roman"/>
          <w:kern w:val="0"/>
          <w:szCs w:val="21"/>
          <w:u w:val="single"/>
        </w:rPr>
        <w:t>          </w:t>
      </w:r>
      <w:r>
        <w:rPr>
          <w:rFonts w:ascii="宋体" w:hAnsi="宋体" w:eastAsia="宋体" w:cs="宋体"/>
          <w:kern w:val="0"/>
          <w:szCs w:val="21"/>
        </w:rPr>
        <w:t>。</w:t>
      </w:r>
    </w:p>
    <w:p w14:paraId="70369AD7">
      <w:pPr>
        <w:pStyle w:val="15"/>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测出挡光板的宽度</w:t>
      </w:r>
      <m:oMath>
        <m:r>
          <m:rPr/>
          <m:t>d</m:t>
        </m:r>
      </m:oMath>
      <w:r>
        <w:rPr>
          <w:rFonts w:ascii="宋体" w:hAnsi="宋体" w:eastAsia="宋体" w:cs="宋体"/>
          <w:kern w:val="0"/>
          <w:szCs w:val="21"/>
        </w:rPr>
        <w:t>，滑块</w:t>
      </w:r>
      <m:oMath>
        <m:r>
          <m:rPr/>
          <m:t>a</m:t>
        </m:r>
      </m:oMath>
      <w:r>
        <w:rPr>
          <w:rFonts w:ascii="宋体" w:hAnsi="宋体" w:eastAsia="宋体" w:cs="宋体"/>
          <w:kern w:val="0"/>
          <w:szCs w:val="21"/>
        </w:rPr>
        <w:t>和</w:t>
      </w:r>
      <m:oMath>
        <m:r>
          <m:rPr/>
          <m:t>b</m:t>
        </m:r>
      </m:oMath>
      <w:r>
        <w:rPr>
          <w:rFonts w:ascii="宋体" w:hAnsi="宋体" w:eastAsia="宋体" w:cs="宋体"/>
          <w:kern w:val="0"/>
          <w:szCs w:val="21"/>
        </w:rPr>
        <w:t>带挡光板时的质量分别为</w:t>
      </w:r>
      <m:oMath>
        <m:sSub>
          <m:sSubPr/>
          <m:e>
            <m:r>
              <m:rPr/>
              <m:t>m</m:t>
            </m:r>
          </m:e>
          <m:sub>
            <m:r>
              <m:rPr/>
              <m:t>1</m:t>
            </m:r>
          </m:sub>
        </m:sSub>
      </m:oMath>
      <w:r>
        <w:rPr>
          <w:rFonts w:ascii="宋体" w:hAnsi="宋体" w:eastAsia="宋体" w:cs="宋体"/>
          <w:kern w:val="0"/>
          <w:szCs w:val="21"/>
        </w:rPr>
        <w:t>和</w:t>
      </w:r>
      <m:oMath>
        <m:sSub>
          <m:sSubPr/>
          <m:e>
            <m:r>
              <m:rPr/>
              <m:t>m</m:t>
            </m:r>
          </m:e>
          <m:sub>
            <m:r>
              <m:rPr/>
              <m:t>2</m:t>
            </m:r>
          </m:sub>
        </m:sSub>
      </m:oMath>
      <w:r>
        <w:rPr>
          <w:rFonts w:ascii="宋体" w:hAnsi="宋体" w:eastAsia="宋体" w:cs="宋体"/>
          <w:kern w:val="0"/>
          <w:szCs w:val="21"/>
        </w:rPr>
        <w:t>。</w:t>
      </w:r>
    </w:p>
    <w:p w14:paraId="262158AA">
      <w:pPr>
        <w:pStyle w:val="15"/>
        <w:spacing w:before="0" w:after="0" w:line="360" w:lineRule="auto"/>
        <w:rPr>
          <w:rFonts w:ascii="Times New Roman" w:hAnsi="Times New Roman" w:eastAsia="Times New Roman" w:cs="Times New Roman"/>
          <w:kern w:val="0"/>
          <w:sz w:val="24"/>
          <w:szCs w:val="24"/>
        </w:rPr>
      </w:pPr>
      <m:oMath>
        <m:r>
          <m:rPr/>
          <m:t>(4)</m:t>
        </m:r>
      </m:oMath>
      <w:r>
        <w:rPr>
          <w:rFonts w:ascii="宋体" w:hAnsi="宋体" w:eastAsia="宋体" w:cs="宋体"/>
          <w:kern w:val="0"/>
          <w:szCs w:val="21"/>
        </w:rPr>
        <w:t>在滑块</w:t>
      </w:r>
      <m:oMath>
        <m:r>
          <m:rPr/>
          <m:t>a</m:t>
        </m:r>
      </m:oMath>
      <w:r>
        <w:rPr>
          <w:rFonts w:ascii="宋体" w:hAnsi="宋体" w:eastAsia="宋体" w:cs="宋体"/>
          <w:kern w:val="0"/>
          <w:szCs w:val="21"/>
        </w:rPr>
        <w:t>、</w:t>
      </w:r>
      <m:oMath>
        <m:r>
          <m:rPr/>
          <m:t>b</m:t>
        </m:r>
      </m:oMath>
      <w:r>
        <w:rPr>
          <w:rFonts w:ascii="宋体" w:hAnsi="宋体" w:eastAsia="宋体" w:cs="宋体"/>
          <w:kern w:val="0"/>
          <w:szCs w:val="21"/>
        </w:rPr>
        <w:t>之间夹一个压缩弹簧，用细绳连接</w:t>
      </w:r>
      <m:oMath>
        <m:r>
          <m:rPr/>
          <m:t>a</m:t>
        </m:r>
      </m:oMath>
      <w:r>
        <w:rPr>
          <w:rFonts w:ascii="宋体" w:hAnsi="宋体" w:eastAsia="宋体" w:cs="宋体"/>
          <w:kern w:val="0"/>
          <w:szCs w:val="21"/>
        </w:rPr>
        <w:t>、</w:t>
      </w:r>
      <m:oMath>
        <m:r>
          <m:rPr/>
          <m:t>b</m:t>
        </m:r>
      </m:oMath>
      <w:r>
        <w:rPr>
          <w:rFonts w:ascii="宋体" w:hAnsi="宋体" w:eastAsia="宋体" w:cs="宋体"/>
          <w:kern w:val="0"/>
          <w:szCs w:val="21"/>
        </w:rPr>
        <w:t>并固定紧绳子，然后一起放在气垫导轨中间。静止时烧断细绳，滑块</w:t>
      </w:r>
      <m:oMath>
        <m:r>
          <m:rPr/>
          <m:t>a</m:t>
        </m:r>
      </m:oMath>
      <w:r>
        <w:rPr>
          <w:rFonts w:ascii="宋体" w:hAnsi="宋体" w:eastAsia="宋体" w:cs="宋体"/>
          <w:kern w:val="0"/>
          <w:szCs w:val="21"/>
        </w:rPr>
        <w:t>、</w:t>
      </w:r>
      <m:oMath>
        <m:r>
          <m:rPr/>
          <m:t>b</m:t>
        </m:r>
      </m:oMath>
      <w:r>
        <w:rPr>
          <w:rFonts w:ascii="宋体" w:hAnsi="宋体" w:eastAsia="宋体" w:cs="宋体"/>
          <w:kern w:val="0"/>
          <w:szCs w:val="21"/>
        </w:rPr>
        <w:t>向两边水平弹开，测出滑块</w:t>
      </w:r>
      <m:oMath>
        <m:r>
          <m:rPr/>
          <m:t>a</m:t>
        </m:r>
      </m:oMath>
      <w:r>
        <w:rPr>
          <w:rFonts w:ascii="宋体" w:hAnsi="宋体" w:eastAsia="宋体" w:cs="宋体"/>
          <w:kern w:val="0"/>
          <w:szCs w:val="21"/>
        </w:rPr>
        <w:t>、</w:t>
      </w:r>
      <m:oMath>
        <m:r>
          <m:rPr/>
          <m:t>b</m:t>
        </m:r>
      </m:oMath>
      <w:r>
        <w:rPr>
          <w:rFonts w:ascii="宋体" w:hAnsi="宋体" w:eastAsia="宋体" w:cs="宋体"/>
          <w:kern w:val="0"/>
          <w:szCs w:val="21"/>
        </w:rPr>
        <w:t>挡光板的挡光时间</w:t>
      </w:r>
      <m:oMath>
        <m:sSub>
          <m:sSubPr/>
          <m:e>
            <m:r>
              <m:rPr/>
              <m:t>t</m:t>
            </m:r>
          </m:e>
          <m:sub>
            <m:r>
              <m:rPr/>
              <m:t>1</m:t>
            </m:r>
          </m:sub>
        </m:sSub>
      </m:oMath>
      <w:r>
        <w:rPr>
          <w:rFonts w:ascii="宋体" w:hAnsi="宋体" w:eastAsia="宋体" w:cs="宋体"/>
          <w:kern w:val="0"/>
          <w:szCs w:val="21"/>
        </w:rPr>
        <w:t>和</w:t>
      </w:r>
      <m:oMath>
        <m:sSub>
          <m:sSubPr/>
          <m:e>
            <m:r>
              <m:rPr/>
              <m:t>t</m:t>
            </m:r>
          </m:e>
          <m:sub>
            <m:r>
              <m:rPr/>
              <m:t>2</m:t>
            </m:r>
          </m:sub>
        </m:sSub>
        <m:r>
          <m:rPr/>
          <m:t>(</m:t>
        </m:r>
      </m:oMath>
      <w:r>
        <w:rPr>
          <w:rFonts w:ascii="宋体" w:hAnsi="宋体" w:eastAsia="宋体" w:cs="宋体"/>
          <w:kern w:val="0"/>
          <w:szCs w:val="21"/>
        </w:rPr>
        <w:t>滑块经过光电门前，已经与弹簧分开</w:t>
      </w:r>
      <m:oMath>
        <m:r>
          <m:rPr/>
          <m:t>)</m:t>
        </m:r>
      </m:oMath>
      <w:r>
        <w:rPr>
          <w:rFonts w:ascii="宋体" w:hAnsi="宋体" w:eastAsia="宋体" w:cs="宋体"/>
          <w:kern w:val="0"/>
          <w:szCs w:val="21"/>
        </w:rPr>
        <w:t>，则滑块</w:t>
      </w:r>
      <m:oMath>
        <m:r>
          <m:rPr/>
          <m:t>a</m:t>
        </m:r>
      </m:oMath>
      <w:r>
        <w:rPr>
          <w:rFonts w:ascii="宋体" w:hAnsi="宋体" w:eastAsia="宋体" w:cs="宋体"/>
          <w:kern w:val="0"/>
          <w:szCs w:val="21"/>
        </w:rPr>
        <w:t>通过光电门时的速度为</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用题中物理量的符号表示</w:t>
      </w:r>
      <m:oMath>
        <m:r>
          <m:rPr/>
          <m:t>)</m:t>
        </m:r>
      </m:oMath>
      <w:r>
        <w:rPr>
          <w:rFonts w:ascii="宋体" w:hAnsi="宋体" w:eastAsia="宋体" w:cs="宋体"/>
          <w:kern w:val="0"/>
          <w:szCs w:val="21"/>
        </w:rPr>
        <w:t>。</w:t>
      </w:r>
    </w:p>
    <w:p w14:paraId="418C6D9D">
      <w:pPr>
        <w:spacing w:line="360" w:lineRule="auto"/>
        <w:rPr>
          <w:rFonts w:ascii="Times New Roman" w:hAnsi="Times New Roman" w:eastAsia="Times New Roman" w:cs="Times New Roman"/>
          <w:kern w:val="0"/>
          <w:sz w:val="24"/>
          <w:szCs w:val="24"/>
        </w:rPr>
      </w:pPr>
      <m:oMath>
        <m:r>
          <m:rPr/>
          <m:t>(5)</m:t>
        </m:r>
      </m:oMath>
      <w:r>
        <w:rPr>
          <w:rFonts w:ascii="宋体" w:hAnsi="宋体" w:eastAsia="宋体" w:cs="宋体"/>
          <w:kern w:val="0"/>
          <w:szCs w:val="21"/>
        </w:rPr>
        <w:t>若在误差允许的范围内，关系式</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用题中物理量的符号表示</w:t>
      </w:r>
      <m:oMath>
        <m:r>
          <m:rPr/>
          <m:t>)</m:t>
        </m:r>
      </m:oMath>
      <w:r>
        <w:rPr>
          <w:rFonts w:ascii="宋体" w:hAnsi="宋体" w:eastAsia="宋体" w:cs="宋体"/>
          <w:kern w:val="0"/>
          <w:szCs w:val="21"/>
        </w:rPr>
        <w:t>成立，则表明系统总动量守恒。</w:t>
      </w:r>
      <w:bookmarkEnd w:id="10"/>
    </w:p>
    <w:p w14:paraId="3867B834">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2ae4b8a2-0b57-49dd-9b4b-2192a9bf9981"/>
      <w:r>
        <w:rPr>
          <w:rFonts w:ascii="宋体" w:hAnsi="宋体" w:eastAsia="宋体" w:cs="宋体"/>
          <w:kern w:val="0"/>
          <w:szCs w:val="21"/>
        </w:rPr>
        <w:t>某实验小组同学从继电器中拆下一个压敏电阻</w:t>
      </w:r>
      <m:oMath>
        <m:sSub>
          <m:sSubPr/>
          <m:e>
            <m:r>
              <m:rPr/>
              <m:t>R</m:t>
            </m:r>
          </m:e>
          <m:sub>
            <m:r>
              <m:rPr/>
              <m:t>F</m:t>
            </m:r>
          </m:sub>
        </m:sSub>
      </m:oMath>
      <w:r>
        <w:rPr>
          <w:rFonts w:ascii="宋体" w:hAnsi="宋体" w:eastAsia="宋体" w:cs="宋体"/>
          <w:kern w:val="0"/>
          <w:szCs w:val="21"/>
        </w:rPr>
        <w:t>，来研究其电阻值随压力变化的规律，压敏电阻</w:t>
      </w:r>
      <m:oMath>
        <m:sSub>
          <m:sSubPr/>
          <m:e>
            <m:r>
              <m:rPr/>
              <m:t>R</m:t>
            </m:r>
          </m:e>
          <m:sub>
            <m:r>
              <m:rPr/>
              <m:t>F</m:t>
            </m:r>
          </m:sub>
        </m:sSub>
      </m:oMath>
      <w:r>
        <w:rPr>
          <w:rFonts w:ascii="宋体" w:hAnsi="宋体" w:eastAsia="宋体" w:cs="宋体"/>
          <w:kern w:val="0"/>
          <w:szCs w:val="21"/>
        </w:rPr>
        <w:t>铭牌上标示：无压力时阻值</w:t>
      </w:r>
      <m:oMath>
        <m:sSub>
          <m:sSubPr/>
          <m:e>
            <m:r>
              <m:rPr/>
              <m:t>R</m:t>
            </m:r>
          </m:e>
          <m:sub>
            <m:r>
              <m:rPr/>
              <m:t>0</m:t>
            </m:r>
          </m:sub>
        </m:sSub>
        <m:r>
          <m:rPr/>
          <m:t>=600Ω</m:t>
        </m:r>
      </m:oMath>
      <w:r>
        <w:rPr>
          <w:rFonts w:ascii="宋体" w:hAnsi="宋体" w:eastAsia="宋体" w:cs="宋体"/>
          <w:kern w:val="0"/>
          <w:szCs w:val="21"/>
        </w:rPr>
        <w:t>。实验室提供的器材如下：</w:t>
      </w:r>
    </w:p>
    <w:p w14:paraId="3CB8034A">
      <w:pPr>
        <w:pStyle w:val="15"/>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滑动变阻器</w:t>
      </w:r>
      <m:oMath>
        <m:sSub>
          <m:sSubPr/>
          <m:e>
            <m:r>
              <m:rPr/>
              <m:t>R</m:t>
            </m:r>
          </m:e>
          <m:sub>
            <m:r>
              <m:rPr/>
              <m:t>P</m:t>
            </m:r>
          </m:sub>
        </m:sSub>
        <m:r>
          <m:rPr/>
          <m:t>(</m:t>
        </m:r>
      </m:oMath>
      <w:r>
        <w:rPr>
          <w:rFonts w:ascii="宋体" w:hAnsi="宋体" w:eastAsia="宋体" w:cs="宋体"/>
          <w:kern w:val="0"/>
          <w:szCs w:val="21"/>
        </w:rPr>
        <w:t>最大阻值约为</w:t>
      </w:r>
      <m:oMath>
        <m:r>
          <m:rPr/>
          <m:t>20Ω);</m:t>
        </m:r>
      </m:oMath>
    </w:p>
    <w:p w14:paraId="519ADE8C">
      <w:pPr>
        <w:pStyle w:val="15"/>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电阻箱</w:t>
      </w:r>
      <m:oMath>
        <m:sSub>
          <m:sSubPr/>
          <m:e>
            <m:r>
              <m:rPr/>
              <m:t>R</m:t>
            </m:r>
          </m:e>
          <m:sub>
            <m:r>
              <m:rPr/>
              <m:t>b</m:t>
            </m:r>
          </m:sub>
        </m:sSub>
        <m:r>
          <m:rPr/>
          <m:t>(</m:t>
        </m:r>
      </m:oMath>
      <w:r>
        <w:rPr>
          <w:rFonts w:ascii="宋体" w:hAnsi="宋体" w:eastAsia="宋体" w:cs="宋体"/>
          <w:kern w:val="0"/>
          <w:szCs w:val="21"/>
        </w:rPr>
        <w:t>最大阻值为</w:t>
      </w:r>
      <m:oMath>
        <m:r>
          <m:rPr/>
          <m:t>999.9Ω);</m:t>
        </m:r>
      </m:oMath>
    </w:p>
    <w:p w14:paraId="02A994F6">
      <w:pPr>
        <w:pStyle w:val="15"/>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灵敏电流计</w:t>
      </w:r>
      <m:oMath>
        <m:r>
          <m:rPr/>
          <m:t>G(</m:t>
        </m:r>
      </m:oMath>
      <w:r>
        <w:rPr>
          <w:rFonts w:ascii="宋体" w:hAnsi="宋体" w:eastAsia="宋体" w:cs="宋体"/>
          <w:kern w:val="0"/>
          <w:szCs w:val="21"/>
        </w:rPr>
        <w:t>量程</w:t>
      </w:r>
      <m:oMath>
        <m:r>
          <m:rPr/>
          <m:t>0∼3mA</m:t>
        </m:r>
      </m:oMath>
      <w:r>
        <w:rPr>
          <w:rFonts w:ascii="宋体" w:hAnsi="宋体" w:eastAsia="宋体" w:cs="宋体"/>
          <w:kern w:val="0"/>
          <w:szCs w:val="21"/>
        </w:rPr>
        <w:t>，内阻为</w:t>
      </w:r>
      <m:oMath>
        <m:r>
          <m:rPr/>
          <m:t>27Ω);</m:t>
        </m:r>
      </m:oMath>
    </w:p>
    <w:p w14:paraId="620F46E1">
      <w:pPr>
        <w:pStyle w:val="15"/>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电压表</w:t>
      </w:r>
      <m:oMath>
        <m:r>
          <m:rPr/>
          <m:t>V(</m:t>
        </m:r>
      </m:oMath>
      <w:r>
        <w:rPr>
          <w:rFonts w:ascii="宋体" w:hAnsi="宋体" w:eastAsia="宋体" w:cs="宋体"/>
          <w:kern w:val="0"/>
          <w:szCs w:val="21"/>
        </w:rPr>
        <w:t>量程</w:t>
      </w:r>
      <m:oMath>
        <m:r>
          <m:rPr/>
          <m:t>0</m:t>
        </m:r>
      </m:oMath>
      <w:r>
        <w:rPr>
          <w:rFonts w:ascii="宋体" w:hAnsi="宋体" w:eastAsia="宋体" w:cs="宋体"/>
          <w:kern w:val="0"/>
          <w:szCs w:val="21"/>
        </w:rPr>
        <w:t>∽</w:t>
      </w:r>
      <m:oMath>
        <m:r>
          <m:rPr/>
          <m:t>3V</m:t>
        </m:r>
      </m:oMath>
      <w:r>
        <w:rPr>
          <w:rFonts w:ascii="宋体" w:hAnsi="宋体" w:eastAsia="宋体" w:cs="宋体"/>
          <w:kern w:val="0"/>
          <w:szCs w:val="21"/>
        </w:rPr>
        <w:t>，内阻约为</w:t>
      </w:r>
      <m:oMath>
        <m:r>
          <m:rPr/>
          <m:t>3kΩ);</m:t>
        </m:r>
      </m:oMath>
    </w:p>
    <w:p w14:paraId="3140B001">
      <w:pPr>
        <w:pStyle w:val="15"/>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E</w:t>
      </w:r>
      <w:r>
        <w:rPr>
          <w:rFonts w:ascii="Times New Roman" w:hAnsi="Times New Roman" w:eastAsia="Times New Roman" w:cs="Times New Roman"/>
          <w:kern w:val="0"/>
          <w:szCs w:val="21"/>
        </w:rPr>
        <w:t>.</w:t>
      </w:r>
      <w:r>
        <w:rPr>
          <w:rFonts w:ascii="宋体" w:hAnsi="宋体" w:eastAsia="宋体" w:cs="宋体"/>
          <w:kern w:val="0"/>
          <w:szCs w:val="21"/>
        </w:rPr>
        <w:t>直流电源</w:t>
      </w:r>
      <m:oMath>
        <m:r>
          <m:rPr/>
          <m:t>E(</m:t>
        </m:r>
      </m:oMath>
      <w:r>
        <w:rPr>
          <w:rFonts w:ascii="宋体" w:hAnsi="宋体" w:eastAsia="宋体" w:cs="宋体"/>
          <w:kern w:val="0"/>
          <w:szCs w:val="21"/>
        </w:rPr>
        <w:t>电动势为</w:t>
      </w:r>
      <m:oMath>
        <m:r>
          <m:rPr/>
          <m:t>3V</m:t>
        </m:r>
      </m:oMath>
      <w:r>
        <w:rPr>
          <w:rFonts w:ascii="宋体" w:hAnsi="宋体" w:eastAsia="宋体" w:cs="宋体"/>
          <w:kern w:val="0"/>
          <w:szCs w:val="21"/>
        </w:rPr>
        <w:t>，内阻不计</w:t>
      </w:r>
      <m:oMath>
        <m:r>
          <m:rPr/>
          <m:t>);</m:t>
        </m:r>
      </m:oMath>
    </w:p>
    <w:p w14:paraId="281256A6">
      <w:pPr>
        <w:pStyle w:val="15"/>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F</w:t>
      </w:r>
      <w:r>
        <w:rPr>
          <w:rFonts w:ascii="Times New Roman" w:hAnsi="Times New Roman" w:eastAsia="Times New Roman" w:cs="Times New Roman"/>
          <w:kern w:val="0"/>
          <w:szCs w:val="21"/>
        </w:rPr>
        <w:t>.</w:t>
      </w:r>
      <w:r>
        <w:rPr>
          <w:rFonts w:ascii="宋体" w:hAnsi="宋体" w:eastAsia="宋体" w:cs="宋体"/>
          <w:kern w:val="0"/>
          <w:szCs w:val="21"/>
        </w:rPr>
        <w:t>开关</w:t>
      </w:r>
      <m:oMath>
        <m:r>
          <m:rPr/>
          <m:t>S</m:t>
        </m:r>
      </m:oMath>
      <w:r>
        <w:rPr>
          <w:rFonts w:ascii="宋体" w:hAnsi="宋体" w:eastAsia="宋体" w:cs="宋体"/>
          <w:kern w:val="0"/>
          <w:szCs w:val="21"/>
        </w:rPr>
        <w:t>，导线若干。</w:t>
      </w:r>
    </w:p>
    <w:p w14:paraId="230482AD">
      <w:pPr>
        <w:pStyle w:val="15"/>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3800475" cy="1181735"/>
            <wp:effectExtent l="0" t="0" r="9525" b="18415"/>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6"/>
                    <a:stretch>
                      <a:fillRect/>
                    </a:stretch>
                  </pic:blipFill>
                  <pic:spPr>
                    <a:xfrm>
                      <a:off x="0" y="0"/>
                      <a:ext cx="3800475" cy="1181735"/>
                    </a:xfrm>
                    <a:prstGeom prst="rect">
                      <a:avLst/>
                    </a:prstGeom>
                  </pic:spPr>
                </pic:pic>
              </a:graphicData>
            </a:graphic>
          </wp:inline>
        </w:drawing>
      </w:r>
    </w:p>
    <w:p w14:paraId="0A9ED200">
      <w:pPr>
        <w:pStyle w:val="15"/>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尽量减小误差，该小组同学设计的电路图如图甲所示。</w:t>
      </w:r>
    </w:p>
    <w:p w14:paraId="595F2EA7">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电表改装，本实验中需要将灵敏电流计改装为量程</w:t>
      </w:r>
      <m:oMath>
        <m:r>
          <m:rPr/>
          <m:t>30mA</m:t>
        </m:r>
      </m:oMath>
      <w:r>
        <w:rPr>
          <w:rFonts w:ascii="宋体" w:hAnsi="宋体" w:eastAsia="宋体" w:cs="宋体"/>
          <w:kern w:val="0"/>
          <w:szCs w:val="21"/>
        </w:rPr>
        <w:t>的电流表，需要并联电阻箱</w:t>
      </w:r>
      <m:oMath>
        <m:sSub>
          <m:sSubPr/>
          <m:e>
            <m:r>
              <m:rPr/>
              <m:t>R</m:t>
            </m:r>
          </m:e>
          <m:sub>
            <m:r>
              <m:rPr/>
              <m:t>b</m:t>
            </m:r>
          </m:sub>
        </m:sSub>
      </m:oMath>
      <w:r>
        <w:rPr>
          <w:rFonts w:ascii="宋体" w:hAnsi="宋体" w:eastAsia="宋体" w:cs="宋体"/>
          <w:kern w:val="0"/>
          <w:szCs w:val="21"/>
        </w:rPr>
        <w:t>的阻值为</w:t>
      </w:r>
      <w:r>
        <w:rPr>
          <w:rFonts w:ascii="Times New Roman" w:hAnsi="Times New Roman" w:eastAsia="Times New Roman" w:cs="Times New Roman"/>
          <w:kern w:val="0"/>
          <w:szCs w:val="21"/>
          <w:u w:val="single"/>
        </w:rPr>
        <w:t>          </w:t>
      </w:r>
      <m:oMath>
        <m:r>
          <m:rPr/>
          <m:t>Ω</m:t>
        </m:r>
      </m:oMath>
      <w:r>
        <w:rPr>
          <w:rFonts w:ascii="宋体" w:hAnsi="宋体" w:eastAsia="宋体" w:cs="宋体"/>
          <w:kern w:val="0"/>
          <w:szCs w:val="21"/>
        </w:rPr>
        <w:t>。</w:t>
      </w:r>
    </w:p>
    <w:p w14:paraId="71BBED18">
      <w:pPr>
        <w:pStyle w:val="15"/>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多次改变压力</w:t>
      </w:r>
      <m:oMath>
        <m:r>
          <m:rPr/>
          <m:t>F</m:t>
        </m:r>
      </m:oMath>
      <w:r>
        <w:rPr>
          <w:rFonts w:ascii="宋体" w:hAnsi="宋体" w:eastAsia="宋体" w:cs="宋体"/>
          <w:kern w:val="0"/>
          <w:szCs w:val="21"/>
        </w:rPr>
        <w:t>，测出对应电阻值</w:t>
      </w:r>
      <m:oMath>
        <m:sSub>
          <m:sSubPr/>
          <m:e>
            <m:r>
              <m:rPr/>
              <m:t>R</m:t>
            </m:r>
          </m:e>
          <m:sub>
            <m:r>
              <m:rPr/>
              <m:t>F</m:t>
            </m:r>
          </m:sub>
        </m:sSub>
      </m:oMath>
      <w:r>
        <w:rPr>
          <w:rFonts w:ascii="宋体" w:hAnsi="宋体" w:eastAsia="宋体" w:cs="宋体"/>
          <w:kern w:val="0"/>
          <w:szCs w:val="21"/>
        </w:rPr>
        <w:t>，以</w:t>
      </w:r>
      <m:oMath>
        <m:f>
          <m:fPr/>
          <m:num>
            <m:sSub>
              <m:sSubPr/>
              <m:e>
                <m:r>
                  <m:rPr/>
                  <w:rPr>
                    <w:rFonts w:ascii="Cambria Math" w:hAnsi="Cambria Math"/>
                    <w:sz w:val="24"/>
                    <w:szCs w:val="24"/>
                  </w:rPr>
                  <m:t>R</m:t>
                </m:r>
              </m:e>
              <m:sub>
                <m:r>
                  <m:rPr/>
                  <w:rPr>
                    <w:rFonts w:ascii="Cambria Math" w:hAnsi="Cambria Math"/>
                    <w:sz w:val="24"/>
                    <w:szCs w:val="24"/>
                  </w:rPr>
                  <m:t>0</m:t>
                </m:r>
              </m:sub>
            </m:sSub>
          </m:num>
          <m:den>
            <m:sSub>
              <m:sSubPr/>
              <m:e>
                <m:r>
                  <m:rPr/>
                  <w:rPr>
                    <w:rFonts w:ascii="Cambria Math" w:hAnsi="Cambria Math"/>
                    <w:sz w:val="24"/>
                    <w:szCs w:val="24"/>
                  </w:rPr>
                  <m:t>R</m:t>
                </m:r>
              </m:e>
              <m:sub>
                <m:r>
                  <m:rPr/>
                  <w:rPr>
                    <w:rFonts w:ascii="Cambria Math" w:hAnsi="Cambria Math"/>
                    <w:sz w:val="24"/>
                    <w:szCs w:val="24"/>
                  </w:rPr>
                  <m:t>F</m:t>
                </m:r>
              </m:sub>
            </m:sSub>
          </m:den>
        </m:f>
      </m:oMath>
      <w:r>
        <w:rPr>
          <w:rFonts w:ascii="宋体" w:hAnsi="宋体" w:eastAsia="宋体" w:cs="宋体"/>
          <w:kern w:val="0"/>
          <w:szCs w:val="21"/>
        </w:rPr>
        <w:t>为纵坐标，</w:t>
      </w:r>
      <m:oMath>
        <m:r>
          <m:rPr/>
          <m:t>F</m:t>
        </m:r>
      </m:oMath>
      <w:r>
        <w:rPr>
          <w:rFonts w:ascii="宋体" w:hAnsi="宋体" w:eastAsia="宋体" w:cs="宋体"/>
          <w:kern w:val="0"/>
          <w:szCs w:val="21"/>
        </w:rPr>
        <w:t>为横坐标，得到</w:t>
      </w:r>
      <m:oMath>
        <m:f>
          <m:fPr/>
          <m:num>
            <m:sSub>
              <m:sSubPr/>
              <m:e>
                <m:r>
                  <m:rPr/>
                  <w:rPr>
                    <w:rFonts w:ascii="Cambria Math" w:hAnsi="Cambria Math"/>
                    <w:sz w:val="24"/>
                    <w:szCs w:val="24"/>
                  </w:rPr>
                  <m:t>R</m:t>
                </m:r>
              </m:e>
              <m:sub>
                <m:r>
                  <m:rPr/>
                  <w:rPr>
                    <w:rFonts w:ascii="Cambria Math" w:hAnsi="Cambria Math"/>
                    <w:sz w:val="24"/>
                    <w:szCs w:val="24"/>
                  </w:rPr>
                  <m:t>0</m:t>
                </m:r>
              </m:sub>
            </m:sSub>
          </m:num>
          <m:den>
            <m:sSub>
              <m:sSubPr/>
              <m:e>
                <m:r>
                  <m:rPr/>
                  <w:rPr>
                    <w:rFonts w:ascii="Cambria Math" w:hAnsi="Cambria Math"/>
                    <w:sz w:val="24"/>
                    <w:szCs w:val="24"/>
                  </w:rPr>
                  <m:t>R</m:t>
                </m:r>
              </m:e>
              <m:sub>
                <m:r>
                  <m:rPr/>
                  <w:rPr>
                    <w:rFonts w:ascii="Cambria Math" w:hAnsi="Cambria Math"/>
                    <w:sz w:val="24"/>
                    <w:szCs w:val="24"/>
                  </w:rPr>
                  <m:t>F</m:t>
                </m:r>
              </m:sub>
            </m:sSub>
          </m:den>
        </m:f>
        <m:r>
          <m:rPr/>
          <m:t>−F</m:t>
        </m:r>
      </m:oMath>
      <w:r>
        <w:rPr>
          <w:rFonts w:ascii="宋体" w:hAnsi="宋体" w:eastAsia="宋体" w:cs="宋体"/>
          <w:kern w:val="0"/>
          <w:szCs w:val="21"/>
        </w:rPr>
        <w:t>图线如图乙所示，由图可知该图像为一次函数，表达式为</w:t>
      </w:r>
      <w:r>
        <w:rPr>
          <w:rFonts w:ascii="Times New Roman" w:hAnsi="Times New Roman" w:eastAsia="Times New Roman" w:cs="Times New Roman"/>
          <w:kern w:val="0"/>
          <w:szCs w:val="21"/>
          <w:u w:val="single"/>
        </w:rPr>
        <w:t>          </w:t>
      </w:r>
      <w:r>
        <w:rPr>
          <w:rFonts w:ascii="宋体" w:hAnsi="宋体" w:eastAsia="宋体" w:cs="宋体"/>
          <w:kern w:val="0"/>
          <w:szCs w:val="21"/>
        </w:rPr>
        <w:t>，压力越大，压敏电阻的阻值</w:t>
      </w:r>
      <m:oMath>
        <m:r>
          <m:rPr/>
          <m:t>(</m:t>
        </m:r>
      </m:oMath>
      <w:r>
        <w:rPr>
          <w:rFonts w:ascii="宋体" w:hAnsi="宋体" w:eastAsia="宋体" w:cs="宋体"/>
          <w:kern w:val="0"/>
          <w:szCs w:val="21"/>
        </w:rPr>
        <w:t>选填“越大”或“越小”</w:t>
      </w:r>
      <m:oMath>
        <m:r>
          <m:rPr/>
          <m:t>)</m:t>
        </m:r>
      </m:oMath>
      <w:r>
        <w:rPr>
          <w:rFonts w:ascii="宋体" w:hAnsi="宋体" w:eastAsia="宋体" w:cs="宋体"/>
          <w:kern w:val="0"/>
          <w:szCs w:val="21"/>
        </w:rPr>
        <w:t>。</w:t>
      </w:r>
    </w:p>
    <w:p w14:paraId="6E35645D">
      <w:pPr>
        <w:spacing w:line="360" w:lineRule="auto"/>
        <w:rPr>
          <w:rFonts w:ascii="Times New Roman" w:hAnsi="Times New Roman" w:eastAsia="Times New Roman" w:cs="Times New Roman"/>
          <w:kern w:val="0"/>
          <w:sz w:val="24"/>
          <w:szCs w:val="24"/>
        </w:rPr>
      </w:pPr>
      <m:oMath>
        <m:r>
          <m:rPr/>
          <m:t>(4)</m:t>
        </m:r>
      </m:oMath>
      <w:r>
        <w:rPr>
          <w:rFonts w:ascii="宋体" w:hAnsi="宋体" w:eastAsia="宋体" w:cs="宋体"/>
          <w:kern w:val="0"/>
          <w:szCs w:val="21"/>
        </w:rPr>
        <w:t>该小组同学用图丙的电路测量静置于压敏电阻上物体的质量，需要在电压表表盘刻度上标出对应的放置在压敏电阻上的物体的质量，则物体质量的示数</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选填“是”或“不是”</w:t>
      </w:r>
      <m:oMath>
        <m:r>
          <m:rPr/>
          <m:t>)</m:t>
        </m:r>
      </m:oMath>
      <w:r>
        <w:rPr>
          <w:rFonts w:ascii="宋体" w:hAnsi="宋体" w:eastAsia="宋体" w:cs="宋体"/>
          <w:kern w:val="0"/>
          <w:szCs w:val="21"/>
        </w:rPr>
        <w:t>随刻度均匀变化。</w:t>
      </w:r>
      <w:bookmarkEnd w:id="11"/>
    </w:p>
    <w:p w14:paraId="6885BFE0">
      <w:pPr>
        <w:numPr>
          <w:ilvl w:val="0"/>
          <w:numId w:val="0"/>
        </w:numPr>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1"/>
        </w:rPr>
        <w:t>四、计算题：本大题共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39</w:t>
      </w:r>
      <w:r>
        <w:rPr>
          <w:rFonts w:ascii="黑体" w:hAnsi="黑体" w:eastAsia="黑体" w:cs="黑体"/>
          <w:b w:val="0"/>
          <w:sz w:val="21"/>
        </w:rPr>
        <w:t>分。</w:t>
      </w:r>
    </w:p>
    <w:p w14:paraId="467925CD">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411a5197-d08a-47d7-8a0c-3b32d4737d1b"/>
      <w:r>
        <w:rPr>
          <w:rFonts w:ascii="宋体" w:hAnsi="宋体" w:eastAsia="宋体" w:cs="宋体"/>
          <w:kern w:val="0"/>
          <w:szCs w:val="21"/>
        </w:rPr>
        <w:t>如图所示的电路中，</w:t>
      </w:r>
      <m:oMath>
        <m:r>
          <m:rPr/>
          <m:t>A</m:t>
        </m:r>
      </m:oMath>
      <w:r>
        <w:rPr>
          <w:rFonts w:ascii="宋体" w:hAnsi="宋体" w:eastAsia="宋体" w:cs="宋体"/>
          <w:kern w:val="0"/>
          <w:szCs w:val="21"/>
        </w:rPr>
        <w:t>、</w:t>
      </w:r>
      <m:oMath>
        <m:r>
          <m:rPr/>
          <m:t>B</m:t>
        </m:r>
      </m:oMath>
      <w:r>
        <w:rPr>
          <w:rFonts w:ascii="宋体" w:hAnsi="宋体" w:eastAsia="宋体" w:cs="宋体"/>
          <w:kern w:val="0"/>
          <w:szCs w:val="21"/>
        </w:rPr>
        <w:t>两端的电压</w:t>
      </w:r>
      <m:oMath>
        <m:r>
          <m:rPr/>
          <m:t>U=6 V</m:t>
        </m:r>
      </m:oMath>
      <w:r>
        <w:rPr>
          <w:rFonts w:ascii="宋体" w:hAnsi="宋体" w:eastAsia="宋体" w:cs="宋体"/>
          <w:kern w:val="0"/>
          <w:szCs w:val="21"/>
        </w:rPr>
        <w:t>，灯</w:t>
      </w:r>
      <m:oMath>
        <m:r>
          <m:rPr/>
          <m:t>L</m:t>
        </m:r>
      </m:oMath>
      <w:r>
        <w:rPr>
          <w:rFonts w:ascii="宋体" w:hAnsi="宋体" w:eastAsia="宋体" w:cs="宋体"/>
          <w:kern w:val="0"/>
          <w:szCs w:val="21"/>
        </w:rPr>
        <w:t>标有“</w:t>
      </w:r>
      <m:oMath>
        <m:r>
          <m:rPr/>
          <m:t>3 V</m:t>
        </m:r>
      </m:oMath>
      <w:r>
        <w:rPr>
          <w:rFonts w:ascii="Times New Roman" w:hAnsi="Times New Roman" w:eastAsia="Times New Roman" w:cs="Times New Roman"/>
          <w:kern w:val="0"/>
          <w:szCs w:val="21"/>
        </w:rPr>
        <w:t>  </w:t>
      </w:r>
      <m:oMath>
        <m:r>
          <m:rPr/>
          <m:t>0.9W</m:t>
        </m:r>
      </m:oMath>
      <w:r>
        <w:rPr>
          <w:rFonts w:ascii="宋体" w:hAnsi="宋体" w:eastAsia="宋体" w:cs="宋体"/>
          <w:kern w:val="0"/>
          <w:szCs w:val="21"/>
        </w:rPr>
        <w:t>”的字样，</w:t>
      </w:r>
      <m:oMath>
        <m:sSub>
          <m:sSubPr/>
          <m:e>
            <m:r>
              <m:rPr/>
              <m:t>R</m:t>
            </m:r>
          </m:e>
          <m:sub>
            <m:r>
              <m:rPr/>
              <m:t>1</m:t>
            </m:r>
          </m:sub>
        </m:sSub>
        <m:r>
          <m:rPr/>
          <m:t>=10Ω</m:t>
        </m:r>
      </m:oMath>
      <w:r>
        <w:rPr>
          <w:rFonts w:ascii="宋体" w:hAnsi="宋体" w:eastAsia="宋体" w:cs="宋体"/>
          <w:kern w:val="0"/>
          <w:szCs w:val="21"/>
        </w:rPr>
        <w:t>。开关</w:t>
      </w:r>
      <m:oMath>
        <m:r>
          <m:rPr/>
          <m:t>S</m:t>
        </m:r>
      </m:oMath>
      <w:r>
        <w:rPr>
          <w:rFonts w:ascii="宋体" w:hAnsi="宋体" w:eastAsia="宋体" w:cs="宋体"/>
          <w:kern w:val="0"/>
          <w:szCs w:val="21"/>
        </w:rPr>
        <w:t>断开时，灯</w:t>
      </w:r>
      <m:oMath>
        <m:r>
          <m:rPr/>
          <m:t>L</m:t>
        </m:r>
      </m:oMath>
      <w:r>
        <w:rPr>
          <w:rFonts w:ascii="宋体" w:hAnsi="宋体" w:eastAsia="宋体" w:cs="宋体"/>
          <w:kern w:val="0"/>
          <w:szCs w:val="21"/>
        </w:rPr>
        <w:t>正常发光，求：</w:t>
      </w:r>
    </w:p>
    <w:p w14:paraId="48845705">
      <w:pPr>
        <w:pStyle w:val="15"/>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714500" cy="933450"/>
            <wp:effectExtent l="0" t="0" r="0" b="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7"/>
                    <a:stretch>
                      <a:fillRect/>
                    </a:stretch>
                  </pic:blipFill>
                  <pic:spPr>
                    <a:xfrm>
                      <a:off x="0" y="0"/>
                      <a:ext cx="1714500" cy="933831"/>
                    </a:xfrm>
                    <a:prstGeom prst="rect">
                      <a:avLst/>
                    </a:prstGeom>
                  </pic:spPr>
                </pic:pic>
              </a:graphicData>
            </a:graphic>
          </wp:inline>
        </w:drawing>
      </w:r>
    </w:p>
    <w:p w14:paraId="6D0DFD1A">
      <w:pPr>
        <w:pStyle w:val="15"/>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此时滑动变阻器的阻值</w:t>
      </w:r>
      <m:oMath>
        <m:sSub>
          <m:sSubPr/>
          <m:e>
            <m:r>
              <m:rPr/>
              <m:t>R</m:t>
            </m:r>
          </m:e>
          <m:sub>
            <m:r>
              <m:rPr/>
              <m:t>2</m:t>
            </m:r>
          </m:sub>
        </m:sSub>
        <m:r>
          <m:rPr/>
          <m:t>;</m:t>
        </m:r>
      </m:oMath>
    </w:p>
    <w:p w14:paraId="728DFDD9">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若开关</w:t>
      </w:r>
      <m:oMath>
        <m:r>
          <m:rPr/>
          <m:t>S</m:t>
        </m:r>
      </m:oMath>
      <w:r>
        <w:rPr>
          <w:rFonts w:ascii="宋体" w:hAnsi="宋体" w:eastAsia="宋体" w:cs="宋体"/>
          <w:kern w:val="0"/>
          <w:szCs w:val="21"/>
        </w:rPr>
        <w:t>闭合后，调节滑动变阻器</w:t>
      </w:r>
      <m:oMath>
        <m:sSub>
          <m:sSubPr/>
          <m:e>
            <m:r>
              <m:rPr/>
              <m:t>R</m:t>
            </m:r>
          </m:e>
          <m:sub>
            <m:r>
              <m:rPr/>
              <m:t>2</m:t>
            </m:r>
          </m:sub>
        </m:sSub>
      </m:oMath>
      <w:r>
        <w:rPr>
          <w:rFonts w:ascii="宋体" w:hAnsi="宋体" w:eastAsia="宋体" w:cs="宋体"/>
          <w:kern w:val="0"/>
          <w:szCs w:val="21"/>
        </w:rPr>
        <w:t>的阻值，仍使灯</w:t>
      </w:r>
      <m:oMath>
        <m:r>
          <m:rPr/>
          <m:t>L</m:t>
        </m:r>
      </m:oMath>
      <w:r>
        <w:rPr>
          <w:rFonts w:ascii="宋体" w:hAnsi="宋体" w:eastAsia="宋体" w:cs="宋体"/>
          <w:kern w:val="0"/>
          <w:szCs w:val="21"/>
        </w:rPr>
        <w:t>正常发光，则此时滑动变阻器的阻值</w:t>
      </w:r>
      <m:oMath>
        <m:r>
          <m:rPr/>
          <m:t>R</m:t>
        </m:r>
        <m:sSub>
          <m:sSubPr/>
          <m:e>
            <m:r>
              <m:rPr/>
              <m:t>′</m:t>
            </m:r>
          </m:e>
          <m:sub>
            <m:r>
              <m:rPr/>
              <m:t>2</m:t>
            </m:r>
          </m:sub>
        </m:sSub>
      </m:oMath>
      <w:r>
        <w:rPr>
          <w:rFonts w:ascii="宋体" w:hAnsi="宋体" w:eastAsia="宋体" w:cs="宋体"/>
          <w:kern w:val="0"/>
          <w:szCs w:val="21"/>
        </w:rPr>
        <w:t>又为多少</w:t>
      </w:r>
      <m:oMath>
        <m:r>
          <m:rPr/>
          <m:t>?</m:t>
        </m:r>
      </m:oMath>
      <w:bookmarkEnd w:id="12"/>
    </w:p>
    <w:p w14:paraId="30BC7EA1">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5c3af573-4227-47a5-ac42-06d78d3136db"/>
      <w:r>
        <w:rPr>
          <w:rFonts w:ascii="宋体" w:hAnsi="宋体" w:eastAsia="宋体" w:cs="宋体"/>
          <w:kern w:val="0"/>
          <w:szCs w:val="21"/>
        </w:rPr>
        <w:t>如图，在平面直角坐标系</w:t>
      </w:r>
      <m:oMath>
        <m:r>
          <m:rPr/>
          <m:t>xOy</m:t>
        </m:r>
      </m:oMath>
      <w:r>
        <w:rPr>
          <w:rFonts w:ascii="宋体" w:hAnsi="宋体" w:eastAsia="宋体" w:cs="宋体"/>
          <w:kern w:val="0"/>
          <w:szCs w:val="21"/>
        </w:rPr>
        <w:t>的第一、二、四象限内分别存在着沿</w:t>
      </w:r>
      <m:oMath>
        <m:r>
          <m:rPr/>
          <m:t>y</m:t>
        </m:r>
      </m:oMath>
      <w:r>
        <w:rPr>
          <w:rFonts w:ascii="宋体" w:hAnsi="宋体" w:eastAsia="宋体" w:cs="宋体"/>
          <w:kern w:val="0"/>
          <w:szCs w:val="21"/>
        </w:rPr>
        <w:t>轴正方向、</w:t>
      </w:r>
      <m:oMath>
        <m:r>
          <m:rPr/>
          <m:t>x</m:t>
        </m:r>
      </m:oMath>
      <w:r>
        <w:rPr>
          <w:rFonts w:ascii="宋体" w:hAnsi="宋体" w:eastAsia="宋体" w:cs="宋体"/>
          <w:kern w:val="0"/>
          <w:szCs w:val="21"/>
        </w:rPr>
        <w:t>轴负方向和</w:t>
      </w:r>
      <m:oMath>
        <m:r>
          <m:rPr/>
          <m:t>y</m:t>
        </m:r>
      </m:oMath>
      <w:r>
        <w:rPr>
          <w:rFonts w:ascii="宋体" w:hAnsi="宋体" w:eastAsia="宋体" w:cs="宋体"/>
          <w:kern w:val="0"/>
          <w:szCs w:val="21"/>
        </w:rPr>
        <w:t>轴负方向匀强电场，第一、二象限内的电场强度大小均为</w:t>
      </w:r>
      <m:oMath>
        <m:r>
          <m:rPr/>
          <m:t>E</m:t>
        </m:r>
      </m:oMath>
      <w:r>
        <w:rPr>
          <w:rFonts w:ascii="宋体" w:hAnsi="宋体" w:eastAsia="宋体" w:cs="宋体"/>
          <w:kern w:val="0"/>
          <w:szCs w:val="21"/>
        </w:rPr>
        <w:t>，第四象限内的电场强度大小为</w:t>
      </w:r>
      <m:oMath>
        <m:r>
          <m:rPr/>
          <m:t>2E</m:t>
        </m:r>
      </m:oMath>
      <w:r>
        <w:rPr>
          <w:rFonts w:ascii="宋体" w:hAnsi="宋体" w:eastAsia="宋体" w:cs="宋体"/>
          <w:kern w:val="0"/>
          <w:szCs w:val="21"/>
        </w:rPr>
        <w:t>。一电子由第二象限内的</w:t>
      </w:r>
      <m:oMath>
        <m:r>
          <m:rPr/>
          <m:t>A</m:t>
        </m:r>
      </m:oMath>
      <w:r>
        <w:rPr>
          <w:rFonts w:ascii="宋体" w:hAnsi="宋体" w:eastAsia="宋体" w:cs="宋体"/>
          <w:kern w:val="0"/>
          <w:szCs w:val="21"/>
        </w:rPr>
        <w:t>点</w:t>
      </w:r>
      <m:oMath>
        <m:r>
          <m:rPr/>
          <m:t>(−d,d)</m:t>
        </m:r>
      </m:oMath>
      <w:r>
        <w:rPr>
          <w:rFonts w:ascii="宋体" w:hAnsi="宋体" w:eastAsia="宋体" w:cs="宋体"/>
          <w:kern w:val="0"/>
          <w:szCs w:val="21"/>
        </w:rPr>
        <w:t>静止释放，已知电子的质量为</w:t>
      </w:r>
      <m:oMath>
        <m:r>
          <m:rPr/>
          <m:t>m</m:t>
        </m:r>
      </m:oMath>
      <w:r>
        <w:rPr>
          <w:rFonts w:ascii="宋体" w:hAnsi="宋体" w:eastAsia="宋体" w:cs="宋体"/>
          <w:kern w:val="0"/>
          <w:szCs w:val="21"/>
        </w:rPr>
        <w:t>、电荷量为</w:t>
      </w:r>
      <m:oMath>
        <m:r>
          <m:rPr/>
          <m:t>−e</m:t>
        </m:r>
      </m:oMath>
      <w:r>
        <w:rPr>
          <w:rFonts w:ascii="宋体" w:hAnsi="宋体" w:eastAsia="宋体" w:cs="宋体"/>
          <w:kern w:val="0"/>
          <w:szCs w:val="21"/>
        </w:rPr>
        <w:t>，不计电子的重力，求：</w:t>
      </w:r>
    </w:p>
    <w:p w14:paraId="3043C580">
      <w:pPr>
        <w:pStyle w:val="15"/>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714500" cy="1438910"/>
            <wp:effectExtent l="0" t="0" r="0" b="889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8"/>
                    <a:stretch>
                      <a:fillRect/>
                    </a:stretch>
                  </pic:blipFill>
                  <pic:spPr>
                    <a:xfrm>
                      <a:off x="0" y="0"/>
                      <a:ext cx="1714500" cy="1439418"/>
                    </a:xfrm>
                    <a:prstGeom prst="rect">
                      <a:avLst/>
                    </a:prstGeom>
                  </pic:spPr>
                </pic:pic>
              </a:graphicData>
            </a:graphic>
          </wp:inline>
        </w:drawing>
      </w:r>
    </w:p>
    <w:p w14:paraId="00D143F3">
      <w:pPr>
        <w:pStyle w:val="15"/>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电子由</w:t>
      </w:r>
      <m:oMath>
        <m:r>
          <m:rPr/>
          <m:t>A</m:t>
        </m:r>
      </m:oMath>
      <w:r>
        <w:rPr>
          <w:rFonts w:ascii="宋体" w:hAnsi="宋体" w:eastAsia="宋体" w:cs="宋体"/>
          <w:kern w:val="0"/>
          <w:szCs w:val="21"/>
        </w:rPr>
        <w:t>点运动到</w:t>
      </w:r>
      <m:oMath>
        <m:r>
          <m:rPr/>
          <m:t>y</m:t>
        </m:r>
      </m:oMath>
      <w:r>
        <w:rPr>
          <w:rFonts w:ascii="宋体" w:hAnsi="宋体" w:eastAsia="宋体" w:cs="宋体"/>
          <w:kern w:val="0"/>
          <w:szCs w:val="21"/>
        </w:rPr>
        <w:t>轴的时间</w:t>
      </w:r>
      <m:oMath>
        <m:r>
          <m:rPr/>
          <m:t>t;</m:t>
        </m:r>
      </m:oMath>
    </w:p>
    <w:p w14:paraId="5D1ED225">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电子第一次经过</w:t>
      </w:r>
      <m:oMath>
        <m:r>
          <m:rPr/>
          <m:t>x</m:t>
        </m:r>
      </m:oMath>
      <w:r>
        <w:rPr>
          <w:rFonts w:ascii="宋体" w:hAnsi="宋体" w:eastAsia="宋体" w:cs="宋体"/>
          <w:kern w:val="0"/>
          <w:szCs w:val="21"/>
        </w:rPr>
        <w:t>轴时的速度</w:t>
      </w:r>
      <m:oMath>
        <m:r>
          <m:rPr/>
          <m:t>v;</m:t>
        </m:r>
      </m:oMath>
    </w:p>
    <w:p w14:paraId="25406D28">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电子第二次经过</w:t>
      </w:r>
      <m:oMath>
        <m:r>
          <m:rPr/>
          <m:t>x</m:t>
        </m:r>
      </m:oMath>
      <w:r>
        <w:rPr>
          <w:rFonts w:ascii="宋体" w:hAnsi="宋体" w:eastAsia="宋体" w:cs="宋体"/>
          <w:kern w:val="0"/>
          <w:szCs w:val="21"/>
        </w:rPr>
        <w:t>轴时的横坐标。</w:t>
      </w:r>
      <w:bookmarkEnd w:id="13"/>
    </w:p>
    <w:p w14:paraId="40566052">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b5405d6d-7799-49f1-9ddf-bc32ab46dbc8"/>
      <w:r>
        <w:rPr>
          <w:rFonts w:ascii="宋体" w:hAnsi="宋体" w:eastAsia="宋体" w:cs="宋体"/>
          <w:kern w:val="0"/>
          <w:szCs w:val="21"/>
        </w:rPr>
        <w:t>某校科技小组设计了一款简易的缓震器，结构简图如图所示。矩形木板放置在水平面上，木板中央竖直固定一根光滑且足够长的细杆，滑块</w:t>
      </w:r>
      <m:oMath>
        <m:r>
          <m:rPr/>
          <m:t>2</m:t>
        </m:r>
      </m:oMath>
      <w:r>
        <w:rPr>
          <w:rFonts w:ascii="宋体" w:hAnsi="宋体" w:eastAsia="宋体" w:cs="宋体"/>
          <w:kern w:val="0"/>
          <w:szCs w:val="21"/>
        </w:rPr>
        <w:t>套在细杆上，通过轻弹簧与木板连接，初始时，整个系统处于静止状态。现将滑块</w:t>
      </w:r>
      <m:oMath>
        <m:r>
          <m:rPr/>
          <m:t>1</m:t>
        </m:r>
      </m:oMath>
      <w:r>
        <w:rPr>
          <w:rFonts w:ascii="宋体" w:hAnsi="宋体" w:eastAsia="宋体" w:cs="宋体"/>
          <w:kern w:val="0"/>
          <w:szCs w:val="21"/>
        </w:rPr>
        <w:t>从距滑块</w:t>
      </w:r>
      <m:oMath>
        <m:r>
          <m:rPr/>
          <m:t>2</m:t>
        </m:r>
      </m:oMath>
      <w:r>
        <w:rPr>
          <w:rFonts w:ascii="宋体" w:hAnsi="宋体" w:eastAsia="宋体" w:cs="宋体"/>
          <w:kern w:val="0"/>
          <w:szCs w:val="21"/>
        </w:rPr>
        <w:t>高</w:t>
      </w:r>
      <m:oMath>
        <m:r>
          <m:rPr/>
          <m:t>h</m:t>
        </m:r>
      </m:oMath>
      <w:r>
        <w:rPr>
          <w:rFonts w:ascii="宋体" w:hAnsi="宋体" w:eastAsia="宋体" w:cs="宋体"/>
          <w:kern w:val="0"/>
          <w:szCs w:val="21"/>
        </w:rPr>
        <w:t>处由静止释放，滑块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w:t>
      </w:r>
      <m:oMath>
        <m:r>
          <m:rPr/>
          <m:t>(</m:t>
        </m:r>
      </m:oMath>
      <w:r>
        <w:rPr>
          <w:rFonts w:ascii="宋体" w:hAnsi="宋体" w:eastAsia="宋体" w:cs="宋体"/>
          <w:kern w:val="0"/>
          <w:szCs w:val="21"/>
        </w:rPr>
        <w:t>时间极短</w:t>
      </w:r>
      <m:oMath>
        <m:r>
          <m:rPr/>
          <m:t>)</m:t>
        </m:r>
      </m:oMath>
      <w:r>
        <w:rPr>
          <w:rFonts w:ascii="宋体" w:hAnsi="宋体" w:eastAsia="宋体" w:cs="宋体"/>
          <w:kern w:val="0"/>
          <w:szCs w:val="21"/>
        </w:rPr>
        <w:t>后立即粘在一起运动。已知木板</w:t>
      </w:r>
      <m:oMath>
        <m:r>
          <m:rPr/>
          <m:t>(</m:t>
        </m:r>
      </m:oMath>
      <w:r>
        <w:rPr>
          <w:rFonts w:ascii="宋体" w:hAnsi="宋体" w:eastAsia="宋体" w:cs="宋体"/>
          <w:kern w:val="0"/>
          <w:szCs w:val="21"/>
        </w:rPr>
        <w:t>含长细杆</w:t>
      </w:r>
      <m:oMath>
        <m:r>
          <m:rPr/>
          <m:t>)</m:t>
        </m:r>
      </m:oMath>
      <w:r>
        <w:rPr>
          <w:rFonts w:ascii="宋体" w:hAnsi="宋体" w:eastAsia="宋体" w:cs="宋体"/>
          <w:kern w:val="0"/>
          <w:szCs w:val="21"/>
        </w:rPr>
        <w:t>的质量为</w:t>
      </w:r>
      <m:oMath>
        <m:r>
          <m:rPr/>
          <m:t>2m</m:t>
        </m:r>
      </m:oMath>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均可视为质点且质量均为</w:t>
      </w:r>
      <m:oMath>
        <m:r>
          <m:rPr/>
          <m:t>m</m:t>
        </m:r>
      </m:oMath>
      <w:r>
        <w:rPr>
          <w:rFonts w:ascii="宋体" w:hAnsi="宋体" w:eastAsia="宋体" w:cs="宋体"/>
          <w:kern w:val="0"/>
          <w:szCs w:val="21"/>
        </w:rPr>
        <w:t>，弹簧弹性势能表达式为</w:t>
      </w:r>
      <m:oMath>
        <m:sSub>
          <m:sSubPr/>
          <m:e>
            <m:r>
              <m:rPr/>
              <m:t>E</m:t>
            </m:r>
          </m:e>
          <m:sub>
            <m:r>
              <m:rPr/>
              <m:t>p</m:t>
            </m:r>
          </m:sub>
        </m:sSub>
        <m:r>
          <m:rPr/>
          <m:t>=</m:t>
        </m:r>
        <m:f>
          <m:fPr/>
          <m:num>
            <m:r>
              <m:rPr/>
              <w:rPr>
                <w:rFonts w:ascii="Cambria Math" w:hAnsi="Cambria Math"/>
                <w:sz w:val="24"/>
                <w:szCs w:val="24"/>
              </w:rPr>
              <m:t>1</m:t>
            </m:r>
          </m:num>
          <m:den>
            <m:r>
              <m:rPr/>
              <w:rPr>
                <w:rFonts w:ascii="Cambria Math" w:hAnsi="Cambria Math"/>
                <w:sz w:val="24"/>
                <w:szCs w:val="24"/>
              </w:rPr>
              <m:t>2</m:t>
            </m:r>
          </m:den>
        </m:f>
        <m:r>
          <m:rPr/>
          <m:t>k</m:t>
        </m:r>
        <m:sSup>
          <m:sSupPr/>
          <m:e>
            <m:r>
              <m:rPr/>
              <m:t>x</m:t>
            </m:r>
          </m:e>
          <m:sup>
            <m:r>
              <m:rPr/>
              <m:t>2</m:t>
            </m:r>
          </m:sup>
        </m:sSup>
      </m:oMath>
      <w:r>
        <w:rPr>
          <w:rFonts w:ascii="宋体" w:hAnsi="宋体" w:eastAsia="宋体" w:cs="宋体"/>
          <w:kern w:val="0"/>
          <w:szCs w:val="21"/>
        </w:rPr>
        <w:t>，</w:t>
      </w:r>
      <m:oMath>
        <m:r>
          <m:rPr/>
          <m:t>k</m:t>
        </m:r>
      </m:oMath>
      <w:r>
        <w:rPr>
          <w:rFonts w:ascii="宋体" w:hAnsi="宋体" w:eastAsia="宋体" w:cs="宋体"/>
          <w:kern w:val="0"/>
          <w:szCs w:val="21"/>
        </w:rPr>
        <w:t>为弹簧劲度系数且</w:t>
      </w:r>
      <m:oMath>
        <m:r>
          <m:rPr/>
          <m:t>k=</m:t>
        </m:r>
        <m:f>
          <m:fPr/>
          <m:num>
            <m:r>
              <m:rPr/>
              <w:rPr>
                <w:rFonts w:ascii="Cambria Math" w:hAnsi="Cambria Math"/>
                <w:sz w:val="24"/>
                <w:szCs w:val="24"/>
              </w:rPr>
              <m:t>mg</m:t>
            </m:r>
          </m:num>
          <m:den>
            <m:r>
              <m:rPr/>
              <w:rPr>
                <w:rFonts w:ascii="Cambria Math" w:hAnsi="Cambria Math"/>
                <w:sz w:val="24"/>
                <w:szCs w:val="24"/>
              </w:rPr>
              <m:t>h</m:t>
            </m:r>
          </m:den>
        </m:f>
      </m:oMath>
      <w:r>
        <w:rPr>
          <w:rFonts w:ascii="宋体" w:hAnsi="宋体" w:eastAsia="宋体" w:cs="宋体"/>
          <w:kern w:val="0"/>
          <w:szCs w:val="21"/>
        </w:rPr>
        <w:t>，</w:t>
      </w:r>
      <m:oMath>
        <m:r>
          <m:rPr/>
          <m:t>x</m:t>
        </m:r>
      </m:oMath>
      <w:r>
        <w:rPr>
          <w:rFonts w:ascii="宋体" w:hAnsi="宋体" w:eastAsia="宋体" w:cs="宋体"/>
          <w:kern w:val="0"/>
          <w:szCs w:val="21"/>
        </w:rPr>
        <w:t>为弹簧的形变量，弹簧始终处于弹性限度内，重力加速度大小为</w:t>
      </w:r>
      <m:oMath>
        <m:r>
          <m:rPr/>
          <m:t>g</m:t>
        </m:r>
      </m:oMath>
      <w:r>
        <w:rPr>
          <w:rFonts w:ascii="宋体" w:hAnsi="宋体" w:eastAsia="宋体" w:cs="宋体"/>
          <w:kern w:val="0"/>
          <w:szCs w:val="21"/>
        </w:rPr>
        <w:t>，不计空气阻力，求：</w:t>
      </w:r>
    </w:p>
    <w:p w14:paraId="16B6CD0D">
      <w:pPr>
        <w:pStyle w:val="15"/>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714500" cy="1962150"/>
            <wp:effectExtent l="0" t="0" r="0" b="0"/>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19"/>
                    <a:stretch>
                      <a:fillRect/>
                    </a:stretch>
                  </pic:blipFill>
                  <pic:spPr>
                    <a:xfrm>
                      <a:off x="0" y="0"/>
                      <a:ext cx="1714500" cy="1962658"/>
                    </a:xfrm>
                    <a:prstGeom prst="rect">
                      <a:avLst/>
                    </a:prstGeom>
                  </pic:spPr>
                </pic:pic>
              </a:graphicData>
            </a:graphic>
          </wp:inline>
        </w:drawing>
      </w:r>
    </w:p>
    <w:p w14:paraId="2F1EE01A">
      <w:pPr>
        <w:pStyle w:val="15"/>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相撞后瞬间，滑块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组合体的速度</w:t>
      </w:r>
      <m:oMath>
        <m:r>
          <m:rPr/>
          <m:t>v</m:t>
        </m:r>
      </m:oMath>
      <w:r>
        <w:rPr>
          <w:rFonts w:ascii="宋体" w:hAnsi="宋体" w:eastAsia="宋体" w:cs="宋体"/>
          <w:kern w:val="0"/>
          <w:szCs w:val="21"/>
        </w:rPr>
        <w:t>的大小</w:t>
      </w:r>
      <m:oMath>
        <m:r>
          <m:rPr/>
          <m:t>;</m:t>
        </m:r>
      </m:oMath>
    </w:p>
    <w:p w14:paraId="77576C4D">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粘在一起运动的过程中，木板对地面的最大压力</w:t>
      </w:r>
      <m:oMath>
        <m:sSub>
          <m:sSubPr/>
          <m:e>
            <m:r>
              <m:rPr/>
              <m:t>F</m:t>
            </m:r>
          </m:e>
          <m:sub>
            <m:r>
              <m:rPr>
                <m:sty m:val="p"/>
              </m:rPr>
              <m:t>max</m:t>
            </m:r>
          </m:sub>
        </m:sSub>
      </m:oMath>
      <w:r>
        <w:rPr>
          <w:rFonts w:ascii="宋体" w:hAnsi="宋体" w:eastAsia="宋体" w:cs="宋体"/>
          <w:kern w:val="0"/>
          <w:szCs w:val="21"/>
        </w:rPr>
        <w:t>的大小</w:t>
      </w:r>
      <m:oMath>
        <m:r>
          <m:rPr/>
          <m:t>;</m:t>
        </m:r>
      </m:oMath>
    </w:p>
    <w:p w14:paraId="73EC1424">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若仅调整滑块</w:t>
      </w:r>
      <m:oMath>
        <m:r>
          <m:rPr/>
          <m:t>1</m:t>
        </m:r>
      </m:oMath>
      <w:r>
        <w:rPr>
          <w:rFonts w:ascii="宋体" w:hAnsi="宋体" w:eastAsia="宋体" w:cs="宋体"/>
          <w:kern w:val="0"/>
          <w:szCs w:val="21"/>
        </w:rPr>
        <w:t>释放的高度，让其从距滑块</w:t>
      </w:r>
      <m:oMath>
        <m:r>
          <m:rPr/>
          <m:t>2</m:t>
        </m:r>
      </m:oMath>
      <w:r>
        <w:rPr>
          <w:rFonts w:ascii="宋体" w:hAnsi="宋体" w:eastAsia="宋体" w:cs="宋体"/>
          <w:kern w:val="0"/>
          <w:szCs w:val="21"/>
        </w:rPr>
        <w:t>高</w:t>
      </w:r>
      <m:oMath>
        <m:r>
          <m:rPr/>
          <m:t>h′</m:t>
        </m:r>
      </m:oMath>
      <w:r>
        <w:rPr>
          <w:rFonts w:ascii="宋体" w:hAnsi="宋体" w:eastAsia="宋体" w:cs="宋体"/>
          <w:kern w:val="0"/>
          <w:szCs w:val="21"/>
        </w:rPr>
        <w:t>处由静止释放，一段时间后，发现木板离开水平面，则</w:t>
      </w:r>
      <m:oMath>
        <m:r>
          <m:rPr/>
          <m:t>h′</m:t>
        </m:r>
      </m:oMath>
      <w:r>
        <w:rPr>
          <w:rFonts w:ascii="宋体" w:hAnsi="宋体" w:eastAsia="宋体" w:cs="宋体"/>
          <w:kern w:val="0"/>
          <w:szCs w:val="21"/>
        </w:rPr>
        <w:t>的范围为多少</w:t>
      </w:r>
      <m:oMath>
        <m:r>
          <m:rPr/>
          <m:t>?</m:t>
        </m:r>
      </m:oMath>
      <w:bookmarkEnd w:id="14"/>
      <w:r>
        <w:rPr>
          <w:rFonts w:ascii="Times New Roman" w:hAnsi="Times New Roman" w:eastAsia="Times New Roman" w:cs="Times New Roman"/>
          <w:kern w:val="0"/>
          <w:sz w:val="24"/>
          <w:szCs w:val="24"/>
        </w:rPr>
        <w:br w:type="page"/>
      </w:r>
      <w:bookmarkStart w:id="15" w:name="_GoBack"/>
      <w:bookmarkEnd w:id="15"/>
    </w:p>
    <w:p w14:paraId="5BF9A0C7">
      <w:pPr>
        <w:numPr>
          <w:ilvl w:val="0"/>
          <w:numId w:val="0"/>
        </w:numPr>
        <w:spacing w:line="360" w:lineRule="auto"/>
        <w:ind w:left="0"/>
        <w:jc w:val="center"/>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参考答案</w:t>
      </w:r>
    </w:p>
    <w:p w14:paraId="13B82503">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6D4930BC">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3D08E654">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hint="eastAsia" w:ascii="Times New Roman" w:hAnsi="Times New Roman" w:cs="Times New Roman"/>
          <w:color w:val="3333FF"/>
          <w:kern w:val="0"/>
          <w:sz w:val="24"/>
          <w:szCs w:val="24"/>
          <w:lang w:eastAsia="zh-CN"/>
        </w:rPr>
        <w:t>.</w:t>
      </w:r>
      <m:oMath>
        <m:r>
          <m:rPr/>
          <m:t>D</m:t>
        </m:r>
      </m:oMath>
      <w:r>
        <w:rPr>
          <w:rFonts w:ascii="Times New Roman" w:hAnsi="Times New Roman" w:eastAsia="Times New Roman" w:cs="Times New Roman"/>
          <w:kern w:val="0"/>
          <w:sz w:val="24"/>
          <w:szCs w:val="24"/>
        </w:rPr>
        <w:t> </w:t>
      </w:r>
    </w:p>
    <w:p w14:paraId="74BA6B0A">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458D1810">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hint="eastAsia" w:ascii="Times New Roman" w:hAnsi="Times New Roman" w:cs="Times New Roman"/>
          <w:color w:val="3333FF"/>
          <w:kern w:val="0"/>
          <w:sz w:val="24"/>
          <w:szCs w:val="24"/>
          <w:lang w:eastAsia="zh-CN"/>
        </w:rPr>
        <w:t>.</w:t>
      </w:r>
      <m:oMath>
        <m:r>
          <m:rPr/>
          <m:t>D</m:t>
        </m:r>
      </m:oMath>
      <w:r>
        <w:rPr>
          <w:rFonts w:ascii="Times New Roman" w:hAnsi="Times New Roman" w:eastAsia="Times New Roman" w:cs="Times New Roman"/>
          <w:kern w:val="0"/>
          <w:sz w:val="24"/>
          <w:szCs w:val="24"/>
        </w:rPr>
        <w:t> </w:t>
      </w:r>
    </w:p>
    <w:p w14:paraId="28ECBC77">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725BF938">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hint="eastAsia" w:ascii="Times New Roman" w:hAnsi="Times New Roman" w:cs="Times New Roman"/>
          <w:color w:val="3333FF"/>
          <w:kern w:val="0"/>
          <w:sz w:val="24"/>
          <w:szCs w:val="24"/>
          <w:lang w:eastAsia="zh-CN"/>
        </w:rPr>
        <w:t>.</w:t>
      </w:r>
      <m:oMath>
        <m:r>
          <m:rPr/>
          <m:t>A</m:t>
        </m:r>
      </m:oMath>
      <w:r>
        <w:rPr>
          <w:rFonts w:ascii="Times New Roman" w:hAnsi="Times New Roman" w:eastAsia="Times New Roman" w:cs="Times New Roman"/>
          <w:kern w:val="0"/>
          <w:sz w:val="24"/>
          <w:szCs w:val="24"/>
        </w:rPr>
        <w:t> </w:t>
      </w:r>
    </w:p>
    <w:p w14:paraId="09440341">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hint="eastAsia" w:ascii="Times New Roman" w:hAnsi="Times New Roman" w:cs="Times New Roman"/>
          <w:color w:val="3333FF"/>
          <w:kern w:val="0"/>
          <w:sz w:val="24"/>
          <w:szCs w:val="24"/>
          <w:lang w:eastAsia="zh-CN"/>
        </w:rPr>
        <w:t>.</w:t>
      </w:r>
      <m:oMath>
        <m:r>
          <m:rPr/>
          <m:t>AB</m:t>
        </m:r>
      </m:oMath>
      <w:r>
        <w:rPr>
          <w:rFonts w:ascii="Times New Roman" w:hAnsi="Times New Roman" w:eastAsia="Times New Roman" w:cs="Times New Roman"/>
          <w:kern w:val="0"/>
          <w:sz w:val="24"/>
          <w:szCs w:val="24"/>
        </w:rPr>
        <w:t> </w:t>
      </w:r>
    </w:p>
    <w:p w14:paraId="0EA135F9">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hint="eastAsia" w:ascii="Times New Roman" w:hAnsi="Times New Roman" w:cs="Times New Roman"/>
          <w:color w:val="3333FF"/>
          <w:kern w:val="0"/>
          <w:sz w:val="24"/>
          <w:szCs w:val="24"/>
          <w:lang w:eastAsia="zh-CN"/>
        </w:rPr>
        <w:t>.</w:t>
      </w:r>
      <m:oMath>
        <m:r>
          <m:rPr/>
          <m:t>BD</m:t>
        </m:r>
      </m:oMath>
      <w:r>
        <w:rPr>
          <w:rFonts w:ascii="Times New Roman" w:hAnsi="Times New Roman" w:eastAsia="Times New Roman" w:cs="Times New Roman"/>
          <w:kern w:val="0"/>
          <w:sz w:val="24"/>
          <w:szCs w:val="24"/>
        </w:rPr>
        <w:t> </w:t>
      </w:r>
    </w:p>
    <w:p w14:paraId="45067CEA">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hint="eastAsia" w:ascii="Times New Roman" w:hAnsi="Times New Roman" w:cs="Times New Roman"/>
          <w:color w:val="3333FF"/>
          <w:kern w:val="0"/>
          <w:sz w:val="24"/>
          <w:szCs w:val="24"/>
          <w:lang w:eastAsia="zh-CN"/>
        </w:rPr>
        <w:t>.</w:t>
      </w:r>
      <m:oMath>
        <m:r>
          <m:rPr/>
          <m:t>ACD</m:t>
        </m:r>
      </m:oMath>
      <w:r>
        <w:rPr>
          <w:rFonts w:ascii="Times New Roman" w:hAnsi="Times New Roman" w:eastAsia="Times New Roman" w:cs="Times New Roman"/>
          <w:kern w:val="0"/>
          <w:sz w:val="24"/>
          <w:szCs w:val="24"/>
        </w:rPr>
        <w:t> </w:t>
      </w:r>
    </w:p>
    <w:p w14:paraId="744D8BB5">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hint="eastAsia" w:ascii="Times New Roman" w:hAnsi="Times New Roman" w:cs="Times New Roman"/>
          <w:color w:val="3333FF"/>
          <w:kern w:val="0"/>
          <w:sz w:val="24"/>
          <w:szCs w:val="24"/>
          <w:lang w:eastAsia="zh-CN"/>
        </w:rPr>
        <w:t>.</w:t>
      </w:r>
      <m:oMath>
        <m:r>
          <m:rPr/>
          <m:t>(2)</m:t>
        </m:r>
      </m:oMath>
      <w:r>
        <w:rPr>
          <w:rFonts w:ascii="宋体" w:hAnsi="宋体" w:eastAsia="宋体" w:cs="宋体"/>
          <w:kern w:val="0"/>
          <w:szCs w:val="21"/>
        </w:rPr>
        <w:t>相等</w:t>
      </w:r>
      <w:r>
        <w:rPr>
          <w:rFonts w:ascii="Times New Roman" w:hAnsi="Times New Roman" w:eastAsia="Times New Roman" w:cs="Times New Roman"/>
          <w:kern w:val="0"/>
          <w:szCs w:val="21"/>
        </w:rPr>
        <w:t>   </w:t>
      </w:r>
      <m:oMath>
        <m:r>
          <m:rPr/>
          <m:t>(4)</m:t>
        </m:r>
        <m:f>
          <m:fPr/>
          <m:num>
            <m:r>
              <m:rPr/>
              <w:rPr>
                <w:rFonts w:ascii="Cambria Math" w:hAnsi="Cambria Math"/>
                <w:sz w:val="24"/>
                <w:szCs w:val="24"/>
              </w:rPr>
              <m:t>d</m:t>
            </m:r>
          </m:num>
          <m:den>
            <m:sSub>
              <m:sSubPr/>
              <m:e>
                <m:r>
                  <m:rPr/>
                  <w:rPr>
                    <w:rFonts w:ascii="Cambria Math" w:hAnsi="Cambria Math"/>
                    <w:sz w:val="24"/>
                    <w:szCs w:val="24"/>
                  </w:rPr>
                  <m:t>t</m:t>
                </m:r>
              </m:e>
              <m:sub>
                <m:r>
                  <m:rPr/>
                  <w:rPr>
                    <w:rFonts w:ascii="Cambria Math" w:hAnsi="Cambria Math"/>
                    <w:sz w:val="24"/>
                    <w:szCs w:val="24"/>
                  </w:rPr>
                  <m:t>1</m:t>
                </m:r>
              </m:sub>
            </m:sSub>
          </m:den>
        </m:f>
      </m:oMath>
      <w:r>
        <w:rPr>
          <w:rFonts w:ascii="Times New Roman" w:hAnsi="Times New Roman" w:eastAsia="Times New Roman" w:cs="Times New Roman"/>
          <w:kern w:val="0"/>
          <w:szCs w:val="21"/>
        </w:rPr>
        <w:t>   </w:t>
      </w:r>
      <m:oMath>
        <m:r>
          <m:rPr/>
          <m:t>(5)</m:t>
        </m:r>
        <m:f>
          <m:fPr/>
          <m:num>
            <m:sSub>
              <m:sSubPr/>
              <m:e>
                <m:r>
                  <m:rPr/>
                  <w:rPr>
                    <w:rFonts w:ascii="Cambria Math" w:hAnsi="Cambria Math"/>
                    <w:sz w:val="24"/>
                    <w:szCs w:val="24"/>
                  </w:rPr>
                  <m:t>m</m:t>
                </m:r>
              </m:e>
              <m:sub>
                <m:r>
                  <m:rPr/>
                  <w:rPr>
                    <w:rFonts w:ascii="Cambria Math" w:hAnsi="Cambria Math"/>
                    <w:sz w:val="24"/>
                    <w:szCs w:val="24"/>
                  </w:rPr>
                  <m:t>1</m:t>
                </m:r>
              </m:sub>
            </m:sSub>
          </m:num>
          <m:den>
            <m:sSub>
              <m:sSubPr/>
              <m:e>
                <m:r>
                  <m:rPr/>
                  <w:rPr>
                    <w:rFonts w:ascii="Cambria Math" w:hAnsi="Cambria Math"/>
                    <w:sz w:val="24"/>
                    <w:szCs w:val="24"/>
                  </w:rPr>
                  <m:t>t</m:t>
                </m:r>
              </m:e>
              <m:sub>
                <m:r>
                  <m:rPr/>
                  <w:rPr>
                    <w:rFonts w:ascii="Cambria Math" w:hAnsi="Cambria Math"/>
                    <w:sz w:val="24"/>
                    <w:szCs w:val="24"/>
                  </w:rPr>
                  <m:t>1</m:t>
                </m:r>
              </m:sub>
            </m:sSub>
          </m:den>
        </m:f>
        <m:r>
          <m:rPr/>
          <m:t>−</m:t>
        </m:r>
        <m:f>
          <m:fPr/>
          <m:num>
            <m:sSub>
              <m:sSubPr/>
              <m:e>
                <m:r>
                  <m:rPr/>
                  <w:rPr>
                    <w:rFonts w:ascii="Cambria Math" w:hAnsi="Cambria Math"/>
                    <w:sz w:val="24"/>
                    <w:szCs w:val="24"/>
                  </w:rPr>
                  <m:t>m</m:t>
                </m:r>
              </m:e>
              <m:sub>
                <m:r>
                  <m:rPr/>
                  <w:rPr>
                    <w:rFonts w:ascii="Cambria Math" w:hAnsi="Cambria Math"/>
                    <w:sz w:val="24"/>
                    <w:szCs w:val="24"/>
                  </w:rPr>
                  <m:t>2</m:t>
                </m:r>
              </m:sub>
            </m:sSub>
          </m:num>
          <m:den>
            <m:sSub>
              <m:sSubPr/>
              <m:e>
                <m:r>
                  <m:rPr/>
                  <w:rPr>
                    <w:rFonts w:ascii="Cambria Math" w:hAnsi="Cambria Math"/>
                    <w:sz w:val="24"/>
                    <w:szCs w:val="24"/>
                  </w:rPr>
                  <m:t>t</m:t>
                </m:r>
              </m:e>
              <m:sub>
                <m:r>
                  <m:rPr/>
                  <w:rPr>
                    <w:rFonts w:ascii="Cambria Math" w:hAnsi="Cambria Math"/>
                    <w:sz w:val="24"/>
                    <w:szCs w:val="24"/>
                  </w:rPr>
                  <m:t>2</m:t>
                </m:r>
              </m:sub>
            </m:sSub>
          </m:den>
        </m:f>
        <m:r>
          <m:rPr/>
          <m:t>=0</m:t>
        </m:r>
      </m:oMath>
      <w:r>
        <w:rPr>
          <w:rFonts w:ascii="Times New Roman" w:hAnsi="Times New Roman" w:eastAsia="Times New Roman" w:cs="Times New Roman"/>
          <w:kern w:val="0"/>
          <w:sz w:val="24"/>
          <w:szCs w:val="24"/>
        </w:rPr>
        <w:t> </w:t>
      </w:r>
    </w:p>
    <w:p w14:paraId="6333785E">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hint="eastAsia" w:ascii="Times New Roman" w:hAnsi="Times New Roman" w:cs="Times New Roman"/>
          <w:color w:val="3333FF"/>
          <w:kern w:val="0"/>
          <w:sz w:val="24"/>
          <w:szCs w:val="24"/>
          <w:lang w:eastAsia="zh-CN"/>
        </w:rPr>
        <w:t>.</w:t>
      </w:r>
      <m:oMath>
        <m:r>
          <m:rPr/>
          <m:t>(2)3(</m:t>
        </m:r>
      </m:oMath>
      <w:r>
        <w:rPr>
          <w:rFonts w:ascii="宋体" w:hAnsi="宋体" w:eastAsia="宋体" w:cs="宋体"/>
          <w:kern w:val="0"/>
          <w:szCs w:val="21"/>
        </w:rPr>
        <w:t>或</w:t>
      </w:r>
      <m:oMath>
        <m:r>
          <m:rPr/>
          <m:t>3.0)</m:t>
        </m:r>
      </m:oMath>
      <w:r>
        <w:rPr>
          <w:rFonts w:ascii="Times New Roman" w:hAnsi="Times New Roman" w:eastAsia="Times New Roman" w:cs="Times New Roman"/>
          <w:kern w:val="0"/>
          <w:szCs w:val="21"/>
        </w:rPr>
        <w:t>   </w:t>
      </w:r>
      <m:oMath>
        <m:r>
          <m:rPr/>
          <m:t>(3)</m:t>
        </m:r>
        <m:f>
          <m:fPr/>
          <m:num>
            <m:sSub>
              <m:sSubPr/>
              <m:e>
                <m:r>
                  <m:rPr/>
                  <w:rPr>
                    <w:rFonts w:ascii="Cambria Math" w:hAnsi="Cambria Math"/>
                    <w:sz w:val="24"/>
                    <w:szCs w:val="24"/>
                  </w:rPr>
                  <m:t>R</m:t>
                </m:r>
              </m:e>
              <m:sub>
                <m:r>
                  <m:rPr/>
                  <w:rPr>
                    <w:rFonts w:ascii="Cambria Math" w:hAnsi="Cambria Math"/>
                    <w:sz w:val="24"/>
                    <w:szCs w:val="24"/>
                  </w:rPr>
                  <m:t>0</m:t>
                </m:r>
              </m:sub>
            </m:sSub>
          </m:num>
          <m:den>
            <m:sSub>
              <m:sSubPr/>
              <m:e>
                <m:r>
                  <m:rPr/>
                  <w:rPr>
                    <w:rFonts w:ascii="Cambria Math" w:hAnsi="Cambria Math"/>
                    <w:sz w:val="24"/>
                    <w:szCs w:val="24"/>
                  </w:rPr>
                  <m:t>R</m:t>
                </m:r>
              </m:e>
              <m:sub>
                <m:r>
                  <m:rPr/>
                  <w:rPr>
                    <w:rFonts w:ascii="Cambria Math" w:hAnsi="Cambria Math"/>
                    <w:sz w:val="24"/>
                    <w:szCs w:val="24"/>
                  </w:rPr>
                  <m:t>F</m:t>
                </m:r>
              </m:sub>
            </m:sSub>
          </m:den>
        </m:f>
        <m:r>
          <m:rPr/>
          <m:t>=0.5F+1</m:t>
        </m:r>
      </m:oMath>
      <w:r>
        <w:rPr>
          <w:rFonts w:ascii="Times New Roman" w:hAnsi="Times New Roman" w:eastAsia="Times New Roman" w:cs="Times New Roman"/>
          <w:kern w:val="0"/>
          <w:szCs w:val="21"/>
        </w:rPr>
        <w:t>   </w:t>
      </w:r>
      <w:r>
        <w:rPr>
          <w:rFonts w:ascii="宋体" w:hAnsi="宋体" w:eastAsia="宋体" w:cs="宋体"/>
          <w:kern w:val="0"/>
          <w:szCs w:val="21"/>
        </w:rPr>
        <w:t>越小</w:t>
      </w:r>
      <w:r>
        <w:rPr>
          <w:rFonts w:ascii="Times New Roman" w:hAnsi="Times New Roman" w:eastAsia="Times New Roman" w:cs="Times New Roman"/>
          <w:kern w:val="0"/>
          <w:szCs w:val="21"/>
        </w:rPr>
        <w:t>   </w:t>
      </w:r>
      <m:oMath>
        <m:r>
          <m:rPr/>
          <m:t>(4)</m:t>
        </m:r>
      </m:oMath>
      <w:r>
        <w:rPr>
          <w:rFonts w:ascii="宋体" w:hAnsi="宋体" w:eastAsia="宋体" w:cs="宋体"/>
          <w:kern w:val="0"/>
          <w:szCs w:val="21"/>
        </w:rPr>
        <w:t>不是</w:t>
      </w:r>
      <w:r>
        <w:rPr>
          <w:rFonts w:ascii="Times New Roman" w:hAnsi="Times New Roman" w:eastAsia="Times New Roman" w:cs="Times New Roman"/>
          <w:kern w:val="0"/>
          <w:sz w:val="24"/>
          <w:szCs w:val="24"/>
        </w:rPr>
        <w:t> </w:t>
      </w:r>
    </w:p>
    <w:p w14:paraId="7CDF57E1">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灯</w:t>
      </w:r>
      <m:oMath>
        <m:r>
          <m:rPr/>
          <m:t>L</m:t>
        </m:r>
      </m:oMath>
      <w:r>
        <w:rPr>
          <w:rFonts w:ascii="宋体" w:hAnsi="宋体" w:eastAsia="宋体" w:cs="宋体"/>
          <w:kern w:val="0"/>
          <w:szCs w:val="21"/>
        </w:rPr>
        <w:t>正常发光时的电流</w:t>
      </w:r>
      <m:oMath>
        <m:sSub>
          <m:sSubPr/>
          <m:e>
            <m:r>
              <m:rPr/>
              <m:t>I</m:t>
            </m:r>
          </m:e>
          <m:sub>
            <m:r>
              <m:rPr/>
              <m:t>L</m:t>
            </m:r>
          </m:sub>
        </m:sSub>
        <m:r>
          <m:rPr/>
          <m:t>=</m:t>
        </m:r>
        <m:f>
          <m:fPr/>
          <m:num>
            <m:sSub>
              <m:sSubPr/>
              <m:e>
                <m:r>
                  <m:rPr/>
                  <w:rPr>
                    <w:rFonts w:ascii="Cambria Math" w:hAnsi="Cambria Math"/>
                    <w:sz w:val="24"/>
                    <w:szCs w:val="24"/>
                  </w:rPr>
                  <m:t>P</m:t>
                </m:r>
              </m:e>
              <m:sub>
                <m:r>
                  <m:rPr/>
                  <w:rPr>
                    <w:rFonts w:ascii="Cambria Math" w:hAnsi="Cambria Math"/>
                    <w:sz w:val="24"/>
                    <w:szCs w:val="24"/>
                  </w:rPr>
                  <m:t>L</m:t>
                </m:r>
              </m:sub>
            </m:sSub>
          </m:num>
          <m:den>
            <m:sSub>
              <m:sSubPr/>
              <m:e>
                <m:r>
                  <m:rPr/>
                  <w:rPr>
                    <w:rFonts w:ascii="Cambria Math" w:hAnsi="Cambria Math"/>
                    <w:sz w:val="24"/>
                    <w:szCs w:val="24"/>
                  </w:rPr>
                  <m:t>U</m:t>
                </m:r>
              </m:e>
              <m:sub>
                <m:r>
                  <m:rPr/>
                  <w:rPr>
                    <w:rFonts w:ascii="Cambria Math" w:hAnsi="Cambria Math"/>
                    <w:sz w:val="24"/>
                    <w:szCs w:val="24"/>
                  </w:rPr>
                  <m:t>L</m:t>
                </m:r>
              </m:sub>
            </m:sSub>
          </m:den>
        </m:f>
      </m:oMath>
    </w:p>
    <w:p w14:paraId="5D94AF3B">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滑动变阻器两端的电压</w:t>
      </w:r>
      <m:oMath>
        <m:sSub>
          <m:sSubPr/>
          <m:e>
            <m:r>
              <m:rPr/>
              <m:t>U</m:t>
            </m:r>
          </m:e>
          <m:sub>
            <m:r>
              <m:rPr/>
              <m:t>2</m:t>
            </m:r>
          </m:sub>
        </m:sSub>
        <m:r>
          <m:rPr/>
          <m:t>=U−</m:t>
        </m:r>
        <m:sSub>
          <m:sSubPr/>
          <m:e>
            <m:r>
              <m:rPr/>
              <m:t>U</m:t>
            </m:r>
          </m:e>
          <m:sub>
            <m:r>
              <m:rPr/>
              <m:t>L</m:t>
            </m:r>
          </m:sub>
        </m:sSub>
      </m:oMath>
    </w:p>
    <w:p w14:paraId="322124E4">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此时滑动变阻器的阻值</w:t>
      </w:r>
      <m:oMath>
        <m:sSub>
          <m:sSubPr/>
          <m:e>
            <m:r>
              <m:rPr/>
              <m:t>R</m:t>
            </m:r>
          </m:e>
          <m:sub>
            <m:r>
              <m:rPr/>
              <m:t>2</m:t>
            </m:r>
          </m:sub>
        </m:sSub>
        <m:r>
          <m:rPr/>
          <m:t>=</m:t>
        </m:r>
        <m:f>
          <m:fPr/>
          <m:num>
            <m:sSub>
              <m:sSubPr/>
              <m:e>
                <m:r>
                  <m:rPr/>
                  <w:rPr>
                    <w:rFonts w:ascii="Cambria Math" w:hAnsi="Cambria Math"/>
                    <w:sz w:val="24"/>
                    <w:szCs w:val="24"/>
                  </w:rPr>
                  <m:t>U</m:t>
                </m:r>
              </m:e>
              <m:sub>
                <m:r>
                  <m:rPr/>
                  <w:rPr>
                    <w:rFonts w:ascii="Cambria Math" w:hAnsi="Cambria Math"/>
                    <w:sz w:val="24"/>
                    <w:szCs w:val="24"/>
                  </w:rPr>
                  <m:t>2</m:t>
                </m:r>
              </m:sub>
            </m:sSub>
          </m:num>
          <m:den>
            <m:sSub>
              <m:sSubPr/>
              <m:e>
                <m:r>
                  <m:rPr/>
                  <w:rPr>
                    <w:rFonts w:ascii="Cambria Math" w:hAnsi="Cambria Math"/>
                    <w:sz w:val="24"/>
                    <w:szCs w:val="24"/>
                  </w:rPr>
                  <m:t>I</m:t>
                </m:r>
              </m:e>
              <m:sub>
                <m:r>
                  <m:rPr/>
                  <w:rPr>
                    <w:rFonts w:ascii="Cambria Math" w:hAnsi="Cambria Math"/>
                    <w:sz w:val="24"/>
                    <w:szCs w:val="24"/>
                  </w:rPr>
                  <m:t>L</m:t>
                </m:r>
              </m:sub>
            </m:sSub>
          </m:den>
        </m:f>
      </m:oMath>
    </w:p>
    <w:p w14:paraId="15B3A354">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sSub>
          <m:sSubPr/>
          <m:e>
            <m:r>
              <m:rPr/>
              <m:t>R</m:t>
            </m:r>
          </m:e>
          <m:sub>
            <m:r>
              <m:rPr/>
              <m:t>2</m:t>
            </m:r>
          </m:sub>
        </m:sSub>
        <m:r>
          <m:rPr/>
          <m:t>=10Ω</m:t>
        </m:r>
      </m:oMath>
    </w:p>
    <w:p w14:paraId="4395C5AD">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要使灯</w:t>
      </w:r>
      <m:oMath>
        <m:r>
          <m:rPr/>
          <m:t>L</m:t>
        </m:r>
      </m:oMath>
      <w:r>
        <w:rPr>
          <w:rFonts w:ascii="宋体" w:hAnsi="宋体" w:eastAsia="宋体" w:cs="宋体"/>
          <w:kern w:val="0"/>
          <w:szCs w:val="21"/>
        </w:rPr>
        <w:t>正常发光，则通过</w:t>
      </w:r>
      <m:oMath>
        <m:sSub>
          <m:sSubPr/>
          <m:e>
            <m:r>
              <m:rPr/>
              <m:t>R</m:t>
            </m:r>
          </m:e>
          <m:sub>
            <m:r>
              <m:rPr/>
              <m:t>1</m:t>
            </m:r>
          </m:sub>
        </m:sSub>
      </m:oMath>
      <w:r>
        <w:rPr>
          <w:rFonts w:ascii="宋体" w:hAnsi="宋体" w:eastAsia="宋体" w:cs="宋体"/>
          <w:kern w:val="0"/>
          <w:szCs w:val="21"/>
        </w:rPr>
        <w:t>的电流</w:t>
      </w:r>
      <m:oMath>
        <m:sSub>
          <m:sSubPr/>
          <m:e>
            <m:r>
              <m:rPr/>
              <m:t>I</m:t>
            </m:r>
          </m:e>
          <m:sub>
            <m:r>
              <m:rPr/>
              <m:t>1</m:t>
            </m:r>
          </m:sub>
        </m:sSub>
        <m:r>
          <m:rPr/>
          <m:t>=</m:t>
        </m:r>
        <m:f>
          <m:fPr/>
          <m:num>
            <m:sSub>
              <m:sSubPr/>
              <m:e>
                <m:r>
                  <m:rPr/>
                  <w:rPr>
                    <w:rFonts w:ascii="Cambria Math" w:hAnsi="Cambria Math"/>
                    <w:sz w:val="24"/>
                    <w:szCs w:val="24"/>
                  </w:rPr>
                  <m:t>U</m:t>
                </m:r>
              </m:e>
              <m:sub>
                <m:r>
                  <m:rPr/>
                  <w:rPr>
                    <w:rFonts w:ascii="Cambria Math" w:hAnsi="Cambria Math"/>
                    <w:sz w:val="24"/>
                    <w:szCs w:val="24"/>
                  </w:rPr>
                  <m:t>1</m:t>
                </m:r>
              </m:sub>
            </m:sSub>
          </m:num>
          <m:den>
            <m:sSub>
              <m:sSubPr/>
              <m:e>
                <m:r>
                  <m:rPr/>
                  <w:rPr>
                    <w:rFonts w:ascii="Cambria Math" w:hAnsi="Cambria Math"/>
                    <w:sz w:val="24"/>
                    <w:szCs w:val="24"/>
                  </w:rPr>
                  <m:t>R</m:t>
                </m:r>
              </m:e>
              <m:sub>
                <m:r>
                  <m:rPr/>
                  <w:rPr>
                    <w:rFonts w:ascii="Cambria Math" w:hAnsi="Cambria Math"/>
                    <w:sz w:val="24"/>
                    <w:szCs w:val="24"/>
                  </w:rPr>
                  <m:t>1</m:t>
                </m:r>
              </m:sub>
            </m:sSub>
          </m:den>
        </m:f>
      </m:oMath>
    </w:p>
    <w:p w14:paraId="227003B7">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通过滑动变阻器的电流</w:t>
      </w:r>
      <m:oMath>
        <m:r>
          <m:rPr/>
          <m:t>I=</m:t>
        </m:r>
        <m:sSub>
          <m:sSubPr/>
          <m:e>
            <m:r>
              <m:rPr/>
              <m:t>I</m:t>
            </m:r>
          </m:e>
          <m:sub>
            <m:r>
              <m:rPr/>
              <m:t>1</m:t>
            </m:r>
          </m:sub>
        </m:sSub>
        <m:r>
          <m:rPr/>
          <m:t>+</m:t>
        </m:r>
        <m:sSub>
          <m:sSubPr/>
          <m:e>
            <m:r>
              <m:rPr/>
              <m:t>I</m:t>
            </m:r>
          </m:e>
          <m:sub>
            <m:r>
              <m:rPr/>
              <m:t>L</m:t>
            </m:r>
          </m:sub>
        </m:sSub>
      </m:oMath>
    </w:p>
    <w:p w14:paraId="3A480454">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滑动变阻器的阻值</w:t>
      </w:r>
      <m:oMath>
        <m:sSub>
          <m:sSubPr/>
          <m:e>
            <m:r>
              <m:rPr/>
              <m:t>R</m:t>
            </m:r>
          </m:e>
          <m:sub>
            <m:r>
              <m:rPr/>
              <m:t>2</m:t>
            </m:r>
          </m:sub>
        </m:sSub>
        <m:r>
          <m:rPr/>
          <m:t>′=</m:t>
        </m:r>
        <m:f>
          <m:fPr/>
          <m:num>
            <m:r>
              <m:rPr/>
              <w:rPr>
                <w:rFonts w:ascii="Cambria Math" w:hAnsi="Cambria Math"/>
                <w:sz w:val="24"/>
                <w:szCs w:val="24"/>
              </w:rPr>
              <m:t>U−</m:t>
            </m:r>
            <m:sSub>
              <m:sSubPr/>
              <m:e>
                <m:r>
                  <m:rPr/>
                  <w:rPr>
                    <w:rFonts w:ascii="Cambria Math" w:hAnsi="Cambria Math"/>
                    <w:sz w:val="24"/>
                    <w:szCs w:val="24"/>
                  </w:rPr>
                  <m:t>U</m:t>
                </m:r>
              </m:e>
              <m:sub>
                <m:r>
                  <m:rPr/>
                  <w:rPr>
                    <w:rFonts w:ascii="Cambria Math" w:hAnsi="Cambria Math"/>
                    <w:sz w:val="24"/>
                    <w:szCs w:val="24"/>
                  </w:rPr>
                  <m:t>L</m:t>
                </m:r>
              </m:sub>
            </m:sSub>
          </m:num>
          <m:den>
            <m:r>
              <m:rPr/>
              <w:rPr>
                <w:rFonts w:ascii="Cambria Math" w:hAnsi="Cambria Math"/>
                <w:sz w:val="24"/>
                <w:szCs w:val="24"/>
              </w:rPr>
              <m:t>I</m:t>
            </m:r>
          </m:den>
        </m:f>
      </m:oMath>
    </w:p>
    <w:p w14:paraId="666C9B94">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sSub>
          <m:sSubPr/>
          <m:e>
            <m:r>
              <m:rPr/>
              <m:t>R</m:t>
            </m:r>
          </m:e>
          <m:sub>
            <m:r>
              <m:rPr/>
              <m:t>2</m:t>
            </m:r>
          </m:sub>
        </m:sSub>
        <m:r>
          <m:rPr/>
          <m:t>′=5Ω</m:t>
        </m:r>
      </m:oMath>
    </w:p>
    <w:p w14:paraId="1731FF7E">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6D0F4E55">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电子由</w:t>
      </w:r>
      <m:oMath>
        <m:r>
          <m:rPr/>
          <m:t>A</m:t>
        </m:r>
      </m:oMath>
      <w:r>
        <w:rPr>
          <w:rFonts w:ascii="宋体" w:hAnsi="宋体" w:eastAsia="宋体" w:cs="宋体"/>
          <w:kern w:val="0"/>
          <w:szCs w:val="21"/>
        </w:rPr>
        <w:t>点运动到</w:t>
      </w:r>
      <m:oMath>
        <m:r>
          <m:rPr/>
          <m:t>y</m:t>
        </m:r>
      </m:oMath>
      <w:r>
        <w:rPr>
          <w:rFonts w:ascii="宋体" w:hAnsi="宋体" w:eastAsia="宋体" w:cs="宋体"/>
          <w:kern w:val="0"/>
          <w:szCs w:val="21"/>
        </w:rPr>
        <w:t>轴，根据牛顿第二定律</w:t>
      </w:r>
    </w:p>
    <w:p w14:paraId="45CEB2F0">
      <w:pPr>
        <w:pStyle w:val="15"/>
        <w:spacing w:before="0" w:after="0" w:line="360" w:lineRule="auto"/>
        <w:rPr>
          <w:rFonts w:ascii="Times New Roman" w:hAnsi="Times New Roman" w:eastAsia="Times New Roman" w:cs="Times New Roman"/>
          <w:kern w:val="0"/>
          <w:sz w:val="24"/>
          <w:szCs w:val="24"/>
        </w:rPr>
      </w:pPr>
      <m:oMathPara>
        <m:oMathParaPr>
          <m:jc m:val="left"/>
        </m:oMathParaPr>
        <m:oMath>
          <m:r>
            <m:rPr/>
            <m:t>eE=m</m:t>
          </m:r>
          <m:sSub>
            <m:sSubPr/>
            <m:e>
              <m:r>
                <m:rPr/>
                <m:t>a</m:t>
              </m:r>
            </m:e>
            <m:sub>
              <m:r>
                <m:rPr/>
                <m:t>1</m:t>
              </m:r>
            </m:sub>
          </m:sSub>
        </m:oMath>
      </m:oMathPara>
    </w:p>
    <w:p w14:paraId="46C69B21">
      <w:pPr>
        <w:pStyle w:val="15"/>
        <w:spacing w:before="0" w:after="0" w:line="360" w:lineRule="auto"/>
        <w:rPr>
          <w:rFonts w:ascii="Times New Roman" w:hAnsi="Times New Roman" w:eastAsia="Times New Roman" w:cs="Times New Roman"/>
          <w:kern w:val="0"/>
          <w:sz w:val="24"/>
          <w:szCs w:val="24"/>
        </w:rPr>
      </w:pPr>
      <m:oMathPara>
        <m:oMathParaPr>
          <m:jc m:val="left"/>
        </m:oMathParaPr>
        <m:oMath>
          <m:r>
            <m:rPr/>
            <m:t>d=</m:t>
          </m:r>
          <m:f>
            <m:fPr/>
            <m:num>
              <m:r>
                <m:rPr/>
                <w:rPr>
                  <w:rFonts w:ascii="Cambria Math" w:hAnsi="Cambria Math"/>
                  <w:sz w:val="24"/>
                  <w:szCs w:val="24"/>
                </w:rPr>
                <m:t>1</m:t>
              </m:r>
            </m:num>
            <m:den>
              <m:r>
                <m:rPr/>
                <w:rPr>
                  <w:rFonts w:ascii="Cambria Math" w:hAnsi="Cambria Math"/>
                  <w:sz w:val="24"/>
                  <w:szCs w:val="24"/>
                </w:rPr>
                <m:t>2</m:t>
              </m:r>
            </m:den>
          </m:f>
          <m:sSub>
            <m:sSubPr/>
            <m:e>
              <m:r>
                <m:rPr/>
                <m:t>a</m:t>
              </m:r>
            </m:e>
            <m:sub>
              <m:r>
                <m:rPr/>
                <m:t>1</m:t>
              </m:r>
            </m:sub>
          </m:sSub>
          <m:sSup>
            <m:sSupPr/>
            <m:e>
              <m:r>
                <m:rPr/>
                <m:t>t</m:t>
              </m:r>
            </m:e>
            <m:sup>
              <m:r>
                <m:rPr/>
                <m:t>2</m:t>
              </m:r>
            </m:sup>
          </m:sSup>
        </m:oMath>
      </m:oMathPara>
    </w:p>
    <w:p w14:paraId="22345729">
      <w:pPr>
        <w:pStyle w:val="15"/>
        <w:spacing w:before="0" w:after="0" w:line="360" w:lineRule="auto"/>
        <w:rPr>
          <w:rFonts w:ascii="Times New Roman" w:hAnsi="Times New Roman" w:eastAsia="Times New Roman" w:cs="Times New Roman"/>
          <w:kern w:val="0"/>
          <w:sz w:val="24"/>
          <w:szCs w:val="24"/>
        </w:rPr>
      </w:pPr>
      <m:oMathPara>
        <m:oMathParaPr>
          <m:jc m:val="left"/>
        </m:oMathParaPr>
        <m:oMath>
          <m:sSub>
            <m:sSubPr/>
            <m:e>
              <m:r>
                <m:rPr/>
                <m:t>v</m:t>
              </m:r>
            </m:e>
            <m:sub>
              <m:r>
                <m:rPr/>
                <m:t>0</m:t>
              </m:r>
            </m:sub>
          </m:sSub>
          <m:r>
            <m:rPr/>
            <m:t>=</m:t>
          </m:r>
          <m:sSub>
            <m:sSubPr/>
            <m:e>
              <m:r>
                <m:rPr/>
                <m:t>a</m:t>
              </m:r>
            </m:e>
            <m:sub>
              <m:r>
                <m:rPr/>
                <m:t>1</m:t>
              </m:r>
            </m:sub>
          </m:sSub>
          <m:r>
            <m:rPr/>
            <m:t>t</m:t>
          </m:r>
        </m:oMath>
      </m:oMathPara>
    </w:p>
    <w:p w14:paraId="77988C93">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sSub>
          <m:sSubPr/>
          <m:e>
            <m:r>
              <m:rPr/>
              <m:t>v</m:t>
            </m:r>
          </m:e>
          <m:sub>
            <m:r>
              <m:rPr/>
              <m:t>0</m:t>
            </m:r>
          </m:sub>
        </m:sSub>
        <m:r>
          <m:rPr/>
          <m:t>=</m:t>
        </m:r>
        <m:rad>
          <m:radPr>
            <m:degHide m:val="1"/>
          </m:radPr>
          <m:deg>
            <m:r>
              <m:rPr/>
              <m:t xml:space="preserve"> </m:t>
            </m:r>
          </m:deg>
          <m:e>
            <m:f>
              <m:fPr/>
              <m:num>
                <m:r>
                  <m:rPr/>
                  <w:rPr>
                    <w:rFonts w:ascii="Cambria Math" w:hAnsi="Cambria Math"/>
                    <w:sz w:val="24"/>
                    <w:szCs w:val="24"/>
                  </w:rPr>
                  <m:t>2eEd</m:t>
                </m:r>
              </m:num>
              <m:den>
                <m:r>
                  <m:rPr/>
                  <w:rPr>
                    <w:rFonts w:ascii="Cambria Math" w:hAnsi="Cambria Math"/>
                    <w:sz w:val="24"/>
                    <w:szCs w:val="24"/>
                  </w:rPr>
                  <m:t>m</m:t>
                </m:r>
              </m:den>
            </m:f>
          </m:e>
        </m:rad>
      </m:oMath>
    </w:p>
    <w:p w14:paraId="79343F93">
      <w:pPr>
        <w:pStyle w:val="15"/>
        <w:spacing w:before="0" w:after="0" w:line="360" w:lineRule="auto"/>
        <w:rPr>
          <w:rFonts w:ascii="Times New Roman" w:hAnsi="Times New Roman" w:eastAsia="Times New Roman" w:cs="Times New Roman"/>
          <w:kern w:val="0"/>
          <w:sz w:val="24"/>
          <w:szCs w:val="24"/>
        </w:rPr>
      </w:pPr>
      <m:oMathPara>
        <m:oMathParaPr>
          <m:jc m:val="left"/>
        </m:oMathParaPr>
        <m:oMath>
          <m:r>
            <m:rPr/>
            <m:t>t=</m:t>
          </m:r>
          <m:rad>
            <m:radPr>
              <m:degHide m:val="1"/>
            </m:radPr>
            <m:deg>
              <m:r>
                <m:rPr/>
                <m:t xml:space="preserve"> </m:t>
              </m:r>
            </m:deg>
            <m:e>
              <m:f>
                <m:fPr/>
                <m:num>
                  <m:r>
                    <m:rPr/>
                    <w:rPr>
                      <w:rFonts w:ascii="Cambria Math" w:hAnsi="Cambria Math"/>
                      <w:sz w:val="24"/>
                      <w:szCs w:val="24"/>
                    </w:rPr>
                    <m:t>2dm</m:t>
                  </m:r>
                </m:num>
                <m:den>
                  <m:r>
                    <m:rPr/>
                    <w:rPr>
                      <w:rFonts w:ascii="Cambria Math" w:hAnsi="Cambria Math"/>
                      <w:sz w:val="24"/>
                      <w:szCs w:val="24"/>
                    </w:rPr>
                    <m:t>eE</m:t>
                  </m:r>
                </m:den>
              </m:f>
            </m:e>
          </m:rad>
        </m:oMath>
      </m:oMathPara>
    </w:p>
    <w:p w14:paraId="1269A02E">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电子在第一象限做类平抛运动，且电场力方向竖直向下，电子第一次经过</w:t>
      </w:r>
      <m:oMath>
        <m:r>
          <m:rPr/>
          <m:t>x</m:t>
        </m:r>
      </m:oMath>
      <w:r>
        <w:rPr>
          <w:rFonts w:ascii="宋体" w:hAnsi="宋体" w:eastAsia="宋体" w:cs="宋体"/>
          <w:kern w:val="0"/>
          <w:szCs w:val="21"/>
        </w:rPr>
        <w:t>轴时的交点为</w:t>
      </w:r>
      <m:oMath>
        <m:r>
          <m:rPr/>
          <m:t>C</m:t>
        </m:r>
      </m:oMath>
      <w:r>
        <w:rPr>
          <w:rFonts w:ascii="宋体" w:hAnsi="宋体" w:eastAsia="宋体" w:cs="宋体"/>
          <w:kern w:val="0"/>
          <w:szCs w:val="21"/>
        </w:rPr>
        <w:t>，设速度</w:t>
      </w:r>
      <m:oMath>
        <m:r>
          <m:rPr/>
          <m:t>v</m:t>
        </m:r>
      </m:oMath>
      <w:r>
        <w:rPr>
          <w:rFonts w:ascii="宋体" w:hAnsi="宋体" w:eastAsia="宋体" w:cs="宋体"/>
          <w:kern w:val="0"/>
          <w:szCs w:val="21"/>
        </w:rPr>
        <w:t>方向与</w:t>
      </w:r>
      <m:oMath>
        <m:r>
          <m:rPr/>
          <m:t>x</m:t>
        </m:r>
      </m:oMath>
      <w:r>
        <w:rPr>
          <w:rFonts w:ascii="宋体" w:hAnsi="宋体" w:eastAsia="宋体" w:cs="宋体"/>
          <w:kern w:val="0"/>
          <w:szCs w:val="21"/>
        </w:rPr>
        <w:t>轴正方向的夹角为</w:t>
      </w:r>
      <m:oMath>
        <m:r>
          <m:rPr/>
          <m:t>θ</m:t>
        </m:r>
      </m:oMath>
      <w:r>
        <w:rPr>
          <w:rFonts w:ascii="宋体" w:hAnsi="宋体" w:eastAsia="宋体" w:cs="宋体"/>
          <w:kern w:val="0"/>
          <w:szCs w:val="21"/>
        </w:rPr>
        <w:t>，轨迹如图</w:t>
      </w:r>
    </w:p>
    <w:p w14:paraId="4893EFAA">
      <w:pPr>
        <w:pStyle w:val="15"/>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714500" cy="1464310"/>
            <wp:effectExtent l="0" t="0" r="0" b="2540"/>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0"/>
                    <a:stretch>
                      <a:fillRect/>
                    </a:stretch>
                  </pic:blipFill>
                  <pic:spPr>
                    <a:xfrm>
                      <a:off x="0" y="0"/>
                      <a:ext cx="1714500" cy="1464437"/>
                    </a:xfrm>
                    <a:prstGeom prst="rect">
                      <a:avLst/>
                    </a:prstGeom>
                  </pic:spPr>
                </pic:pic>
              </a:graphicData>
            </a:graphic>
          </wp:inline>
        </w:drawing>
      </w:r>
    </w:p>
    <w:p w14:paraId="00EAE7BF">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由动能定理有</w:t>
      </w:r>
      <m:oMath>
        <m:r>
          <m:rPr/>
          <m:t>eEd=</m:t>
        </m:r>
        <m:f>
          <m:fPr/>
          <m:num>
            <m:r>
              <m:rPr/>
              <w:rPr>
                <w:rFonts w:ascii="Cambria Math" w:hAnsi="Cambria Math"/>
                <w:sz w:val="24"/>
                <w:szCs w:val="24"/>
              </w:rPr>
              <m:t>1</m:t>
            </m:r>
          </m:num>
          <m:den>
            <m:r>
              <m:rPr/>
              <w:rPr>
                <w:rFonts w:ascii="Cambria Math" w:hAnsi="Cambria Math"/>
                <w:sz w:val="24"/>
                <w:szCs w:val="24"/>
              </w:rPr>
              <m:t>2</m:t>
            </m:r>
          </m:den>
        </m:f>
        <m:r>
          <m:rPr/>
          <m:t>m</m:t>
        </m:r>
        <m:sSup>
          <m:sSupPr/>
          <m:e>
            <m:r>
              <m:rPr/>
              <m:t>y</m:t>
            </m:r>
          </m:e>
          <m:sup>
            <m:r>
              <m:rPr/>
              <m:t>2</m:t>
            </m:r>
          </m:sup>
        </m:sSup>
        <m:r>
          <m:rPr/>
          <m:t>−</m:t>
        </m:r>
        <m:f>
          <m:fPr/>
          <m:num>
            <m:r>
              <m:rPr/>
              <w:rPr>
                <w:rFonts w:ascii="Cambria Math" w:hAnsi="Cambria Math"/>
                <w:sz w:val="24"/>
                <w:szCs w:val="24"/>
              </w:rPr>
              <m:t>1</m:t>
            </m:r>
          </m:num>
          <m:den>
            <m:r>
              <m:rPr/>
              <w:rPr>
                <w:rFonts w:ascii="Cambria Math" w:hAnsi="Cambria Math"/>
                <w:sz w:val="24"/>
                <w:szCs w:val="24"/>
              </w:rPr>
              <m:t>2</m:t>
            </m:r>
          </m:den>
        </m:f>
        <m:r>
          <m:rPr/>
          <m:t>m</m:t>
        </m:r>
        <m:sSubSup>
          <m:sSubSupPr/>
          <m:e>
            <m:r>
              <m:rPr/>
              <m:t>v</m:t>
            </m:r>
          </m:e>
          <m:sub>
            <m:r>
              <m:rPr/>
              <m:t>0</m:t>
            </m:r>
          </m:sub>
          <m:sup>
            <m:r>
              <m:rPr/>
              <m:t>2</m:t>
            </m:r>
          </m:sup>
        </m:sSubSup>
      </m:oMath>
    </w:p>
    <w:p w14:paraId="441A1FF0">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r>
          <m:rPr/>
          <m:t>v=2</m:t>
        </m:r>
        <m:rad>
          <m:radPr>
            <m:degHide m:val="1"/>
          </m:radPr>
          <m:deg>
            <m:r>
              <m:rPr/>
              <m:t xml:space="preserve"> </m:t>
            </m:r>
          </m:deg>
          <m:e>
            <m:f>
              <m:fPr/>
              <m:num>
                <m:r>
                  <m:rPr/>
                  <w:rPr>
                    <w:rFonts w:ascii="Cambria Math" w:hAnsi="Cambria Math"/>
                    <w:sz w:val="24"/>
                    <w:szCs w:val="24"/>
                  </w:rPr>
                  <m:t>eEd</m:t>
                </m:r>
              </m:num>
              <m:den>
                <m:r>
                  <m:rPr/>
                  <w:rPr>
                    <w:rFonts w:ascii="Cambria Math" w:hAnsi="Cambria Math"/>
                    <w:sz w:val="24"/>
                    <w:szCs w:val="24"/>
                  </w:rPr>
                  <m:t>m</m:t>
                </m:r>
              </m:den>
            </m:f>
          </m:e>
        </m:rad>
      </m:oMath>
    </w:p>
    <w:p w14:paraId="45B5BF58">
      <w:pPr>
        <w:pStyle w:val="15"/>
        <w:spacing w:before="0" w:after="0" w:line="360" w:lineRule="auto"/>
        <w:rPr>
          <w:rFonts w:ascii="Times New Roman" w:hAnsi="Times New Roman" w:eastAsia="Times New Roman" w:cs="Times New Roman"/>
          <w:kern w:val="0"/>
          <w:sz w:val="24"/>
          <w:szCs w:val="24"/>
        </w:rPr>
      </w:pPr>
      <m:oMathPara>
        <m:oMathParaPr>
          <m:jc m:val="left"/>
        </m:oMathParaPr>
        <m:oMath>
          <m:r>
            <m:rPr>
              <m:sty m:val="p"/>
            </m:rPr>
            <m:t>cos</m:t>
          </m:r>
          <m:r>
            <m:rPr/>
            <m:t>θ=</m:t>
          </m:r>
          <m:f>
            <m:fPr/>
            <m:num>
              <m:sSub>
                <m:sSubPr/>
                <m:e>
                  <m:r>
                    <m:rPr/>
                    <w:rPr>
                      <w:rFonts w:ascii="Cambria Math" w:hAnsi="Cambria Math"/>
                      <w:sz w:val="24"/>
                      <w:szCs w:val="24"/>
                    </w:rPr>
                    <m:t>v</m:t>
                  </m:r>
                </m:e>
                <m:sub>
                  <m:r>
                    <m:rPr/>
                    <w:rPr>
                      <w:rFonts w:ascii="Cambria Math" w:hAnsi="Cambria Math"/>
                      <w:sz w:val="24"/>
                      <w:szCs w:val="24"/>
                    </w:rPr>
                    <m:t>0</m:t>
                  </m:r>
                </m:sub>
              </m:sSub>
            </m:num>
            <m:den>
              <m:r>
                <m:rPr/>
                <w:rPr>
                  <w:rFonts w:ascii="Cambria Math" w:hAnsi="Cambria Math"/>
                  <w:sz w:val="24"/>
                  <w:szCs w:val="24"/>
                </w:rPr>
                <m:t>v</m:t>
              </m:r>
            </m:den>
          </m:f>
          <m:r>
            <m:rPr/>
            <m:t>=</m:t>
          </m:r>
          <m:f>
            <m:fPr/>
            <m:num>
              <m:rad>
                <m:radPr>
                  <m:degHide m:val="1"/>
                </m:radPr>
                <m:deg>
                  <m:r>
                    <m:rPr/>
                    <w:rPr>
                      <w:rFonts w:ascii="Cambria Math" w:hAnsi="Cambria Math"/>
                      <w:sz w:val="24"/>
                      <w:szCs w:val="24"/>
                    </w:rPr>
                    <m:t xml:space="preserve"> </m:t>
                  </m:r>
                </m:deg>
                <m:e>
                  <m:r>
                    <m:rPr/>
                    <w:rPr>
                      <w:rFonts w:ascii="Cambria Math" w:hAnsi="Cambria Math"/>
                      <w:sz w:val="24"/>
                      <w:szCs w:val="24"/>
                    </w:rPr>
                    <m:t>2</m:t>
                  </m:r>
                </m:e>
              </m:rad>
            </m:num>
            <m:den>
              <m:r>
                <m:rPr/>
                <w:rPr>
                  <w:rFonts w:ascii="Cambria Math" w:hAnsi="Cambria Math"/>
                  <w:sz w:val="24"/>
                  <w:szCs w:val="24"/>
                </w:rPr>
                <m:t>2</m:t>
              </m:r>
            </m:den>
          </m:f>
        </m:oMath>
      </m:oMathPara>
    </w:p>
    <w:p w14:paraId="5CE83E94">
      <w:pPr>
        <w:pStyle w:val="15"/>
        <w:spacing w:before="0" w:after="0" w:line="360" w:lineRule="auto"/>
        <w:rPr>
          <w:rFonts w:ascii="Times New Roman" w:hAnsi="Times New Roman" w:eastAsia="Times New Roman" w:cs="Times New Roman"/>
          <w:kern w:val="0"/>
          <w:sz w:val="24"/>
          <w:szCs w:val="24"/>
        </w:rPr>
      </w:pPr>
      <m:oMathPara>
        <m:oMathParaPr>
          <m:jc m:val="left"/>
        </m:oMathParaPr>
        <m:oMath>
          <m:r>
            <m:rPr/>
            <m:t>θ=</m:t>
          </m:r>
          <m:sSup>
            <m:sSupPr/>
            <m:e>
              <m:r>
                <m:rPr/>
                <m:t>45</m:t>
              </m:r>
            </m:e>
            <m:sup>
              <m:r>
                <m:rPr/>
                <m:t>∘</m:t>
              </m:r>
            </m:sup>
          </m:sSup>
        </m:oMath>
      </m:oMathPara>
    </w:p>
    <w:p w14:paraId="2D2F5CA1">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所以，电子第一次经过</w:t>
      </w:r>
      <m:oMath>
        <m:r>
          <m:rPr/>
          <m:t>x</m:t>
        </m:r>
      </m:oMath>
      <w:r>
        <w:rPr>
          <w:rFonts w:ascii="宋体" w:hAnsi="宋体" w:eastAsia="宋体" w:cs="宋体"/>
          <w:kern w:val="0"/>
          <w:szCs w:val="21"/>
        </w:rPr>
        <w:t>轴时的速度大小为</w:t>
      </w:r>
      <m:oMath>
        <m:r>
          <m:rPr/>
          <m:t>2</m:t>
        </m:r>
        <m:rad>
          <m:radPr>
            <m:degHide m:val="1"/>
          </m:radPr>
          <m:deg>
            <m:r>
              <m:rPr/>
              <m:t xml:space="preserve"> </m:t>
            </m:r>
          </m:deg>
          <m:e>
            <m:f>
              <m:fPr/>
              <m:num>
                <m:r>
                  <m:rPr/>
                  <w:rPr>
                    <w:rFonts w:ascii="Cambria Math" w:hAnsi="Cambria Math"/>
                    <w:sz w:val="24"/>
                    <w:szCs w:val="24"/>
                  </w:rPr>
                  <m:t>eEd</m:t>
                </m:r>
              </m:num>
              <m:den>
                <m:r>
                  <m:rPr/>
                  <w:rPr>
                    <w:rFonts w:ascii="Cambria Math" w:hAnsi="Cambria Math"/>
                    <w:sz w:val="24"/>
                    <w:szCs w:val="24"/>
                  </w:rPr>
                  <m:t>m</m:t>
                </m:r>
              </m:den>
            </m:f>
          </m:e>
        </m:rad>
      </m:oMath>
      <w:r>
        <w:rPr>
          <w:rFonts w:ascii="宋体" w:hAnsi="宋体" w:eastAsia="宋体" w:cs="宋体"/>
          <w:kern w:val="0"/>
          <w:szCs w:val="21"/>
        </w:rPr>
        <w:t>，与</w:t>
      </w:r>
      <m:oMath>
        <m:r>
          <m:rPr/>
          <m:t>x</m:t>
        </m:r>
      </m:oMath>
      <w:r>
        <w:rPr>
          <w:rFonts w:ascii="宋体" w:hAnsi="宋体" w:eastAsia="宋体" w:cs="宋体"/>
          <w:kern w:val="0"/>
          <w:szCs w:val="21"/>
        </w:rPr>
        <w:t>轴正方向的夹角为</w:t>
      </w:r>
      <m:oMath>
        <m:sSup>
          <m:sSupPr/>
          <m:e>
            <m:r>
              <m:rPr/>
              <m:t>45</m:t>
            </m:r>
          </m:e>
          <m:sup>
            <m:r>
              <m:rPr/>
              <m:t>∘</m:t>
            </m:r>
          </m:sup>
        </m:sSup>
      </m:oMath>
    </w:p>
    <w:p w14:paraId="5B407FB1">
      <w:pPr>
        <w:pStyle w:val="15"/>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由类平抛规律可知，水平方向有</w:t>
      </w:r>
      <m:oMath>
        <m:sSub>
          <m:sSubPr/>
          <m:e>
            <m:r>
              <m:rPr/>
              <m:t>x</m:t>
            </m:r>
          </m:e>
          <m:sub>
            <m:r>
              <m:rPr/>
              <m:t>OC</m:t>
            </m:r>
          </m:sub>
        </m:sSub>
        <m:r>
          <m:rPr/>
          <m:t>=</m:t>
        </m:r>
        <m:sSub>
          <m:sSubPr/>
          <m:e>
            <m:r>
              <m:rPr/>
              <m:t>v</m:t>
            </m:r>
          </m:e>
          <m:sub>
            <m:r>
              <m:rPr/>
              <m:t>0</m:t>
            </m:r>
          </m:sub>
        </m:sSub>
        <m:sSub>
          <m:sSubPr/>
          <m:e>
            <m:r>
              <m:rPr/>
              <m:t>t</m:t>
            </m:r>
          </m:e>
          <m:sub>
            <m:r>
              <m:rPr/>
              <m:t>1</m:t>
            </m:r>
          </m:sub>
        </m:sSub>
      </m:oMath>
    </w:p>
    <w:p w14:paraId="5751ADA1">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竖直方向</w:t>
      </w:r>
      <m:oMath>
        <m:r>
          <m:rPr/>
          <m:t>d=</m:t>
        </m:r>
        <m:f>
          <m:fPr/>
          <m:num>
            <m:r>
              <m:rPr/>
              <w:rPr>
                <w:rFonts w:ascii="Cambria Math" w:hAnsi="Cambria Math"/>
                <w:sz w:val="24"/>
                <w:szCs w:val="24"/>
              </w:rPr>
              <m:t>v</m:t>
            </m:r>
            <m:r>
              <m:rPr>
                <m:sty m:val="p"/>
              </m:rPr>
              <w:rPr>
                <w:rFonts w:ascii="Cambria Math" w:hAnsi="Cambria Math"/>
                <w:sz w:val="24"/>
                <w:szCs w:val="24"/>
              </w:rPr>
              <m:t>sin</m:t>
            </m:r>
            <m:r>
              <m:rPr/>
              <w:rPr>
                <w:rFonts w:ascii="Cambria Math" w:hAnsi="Cambria Math"/>
                <w:sz w:val="24"/>
                <w:szCs w:val="24"/>
              </w:rPr>
              <m:t>θ</m:t>
            </m:r>
          </m:num>
          <m:den>
            <m:r>
              <m:rPr/>
              <w:rPr>
                <w:rFonts w:ascii="Cambria Math" w:hAnsi="Cambria Math"/>
                <w:sz w:val="24"/>
                <w:szCs w:val="24"/>
              </w:rPr>
              <m:t>2</m:t>
            </m:r>
          </m:den>
        </m:f>
        <m:sSub>
          <m:sSubPr/>
          <m:e>
            <m:r>
              <m:rPr/>
              <m:t>t</m:t>
            </m:r>
          </m:e>
          <m:sub>
            <m:r>
              <m:rPr/>
              <m:t>1</m:t>
            </m:r>
          </m:sub>
        </m:sSub>
      </m:oMath>
    </w:p>
    <w:p w14:paraId="4471B7F8">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sSub>
          <m:sSubPr/>
          <m:e>
            <m:r>
              <m:rPr/>
              <m:t>x</m:t>
            </m:r>
          </m:e>
          <m:sub>
            <m:r>
              <m:rPr/>
              <m:t>OC</m:t>
            </m:r>
          </m:sub>
        </m:sSub>
        <m:r>
          <m:rPr/>
          <m:t>=2d</m:t>
        </m:r>
      </m:oMath>
    </w:p>
    <w:p w14:paraId="166BB359">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设电子第一次经过</w:t>
      </w:r>
      <m:oMath>
        <m:r>
          <m:rPr/>
          <m:t>x</m:t>
        </m:r>
      </m:oMath>
      <w:r>
        <w:rPr>
          <w:rFonts w:ascii="宋体" w:hAnsi="宋体" w:eastAsia="宋体" w:cs="宋体"/>
          <w:kern w:val="0"/>
          <w:szCs w:val="21"/>
        </w:rPr>
        <w:t>轴到第二次经过</w:t>
      </w:r>
      <m:oMath>
        <m:r>
          <m:rPr/>
          <m:t>x</m:t>
        </m:r>
      </m:oMath>
      <w:r>
        <w:rPr>
          <w:rFonts w:ascii="宋体" w:hAnsi="宋体" w:eastAsia="宋体" w:cs="宋体"/>
          <w:kern w:val="0"/>
          <w:szCs w:val="21"/>
        </w:rPr>
        <w:t>轴用时为</w:t>
      </w:r>
      <m:oMath>
        <m:sSub>
          <m:sSubPr/>
          <m:e>
            <m:r>
              <m:rPr/>
              <m:t>t</m:t>
            </m:r>
          </m:e>
          <m:sub>
            <m:r>
              <m:rPr/>
              <m:t>2</m:t>
            </m:r>
          </m:sub>
        </m:sSub>
      </m:oMath>
      <w:r>
        <w:rPr>
          <w:rFonts w:ascii="宋体" w:hAnsi="宋体" w:eastAsia="宋体" w:cs="宋体"/>
          <w:kern w:val="0"/>
          <w:szCs w:val="21"/>
        </w:rPr>
        <w:t>，且第二次经过</w:t>
      </w:r>
      <m:oMath>
        <m:r>
          <m:rPr/>
          <m:t>x</m:t>
        </m:r>
      </m:oMath>
      <w:r>
        <w:rPr>
          <w:rFonts w:ascii="宋体" w:hAnsi="宋体" w:eastAsia="宋体" w:cs="宋体"/>
          <w:kern w:val="0"/>
          <w:szCs w:val="21"/>
        </w:rPr>
        <w:t>轴时与</w:t>
      </w:r>
      <m:oMath>
        <m:r>
          <m:rPr/>
          <m:t>x</m:t>
        </m:r>
      </m:oMath>
      <w:r>
        <w:rPr>
          <w:rFonts w:ascii="宋体" w:hAnsi="宋体" w:eastAsia="宋体" w:cs="宋体"/>
          <w:kern w:val="0"/>
          <w:szCs w:val="21"/>
        </w:rPr>
        <w:t>轴交点为</w:t>
      </w:r>
      <m:oMath>
        <m:r>
          <m:rPr/>
          <m:t>D</m:t>
        </m:r>
      </m:oMath>
      <w:r>
        <w:rPr>
          <w:rFonts w:ascii="宋体" w:hAnsi="宋体" w:eastAsia="宋体" w:cs="宋体"/>
          <w:kern w:val="0"/>
          <w:szCs w:val="21"/>
        </w:rPr>
        <w:t>，竖直方向</w:t>
      </w:r>
    </w:p>
    <w:p w14:paraId="3C8CDC78">
      <w:pPr>
        <w:pStyle w:val="15"/>
        <w:spacing w:before="0" w:after="0" w:line="360" w:lineRule="auto"/>
        <w:rPr>
          <w:rFonts w:ascii="Times New Roman" w:hAnsi="Times New Roman" w:eastAsia="Times New Roman" w:cs="Times New Roman"/>
          <w:kern w:val="0"/>
          <w:sz w:val="24"/>
          <w:szCs w:val="24"/>
        </w:rPr>
      </w:pPr>
      <m:oMathPara>
        <m:oMathParaPr>
          <m:jc m:val="left"/>
        </m:oMathParaPr>
        <m:oMath>
          <m:sSub>
            <m:sSubPr/>
            <m:e>
              <m:r>
                <m:rPr/>
                <m:t>t</m:t>
              </m:r>
            </m:e>
            <m:sub>
              <m:r>
                <m:rPr/>
                <m:t>2</m:t>
              </m:r>
            </m:sub>
          </m:sSub>
          <m:r>
            <m:rPr/>
            <m:t>=</m:t>
          </m:r>
          <m:f>
            <m:fPr/>
            <m:num>
              <m:r>
                <m:rPr/>
                <w:rPr>
                  <w:rFonts w:ascii="Cambria Math" w:hAnsi="Cambria Math"/>
                  <w:sz w:val="24"/>
                  <w:szCs w:val="24"/>
                </w:rPr>
                <m:t>2v</m:t>
              </m:r>
              <m:r>
                <m:rPr>
                  <m:sty m:val="p"/>
                </m:rPr>
                <w:rPr>
                  <w:rFonts w:ascii="Cambria Math" w:hAnsi="Cambria Math"/>
                  <w:sz w:val="24"/>
                  <w:szCs w:val="24"/>
                </w:rPr>
                <m:t>sin</m:t>
              </m:r>
              <m:r>
                <m:rPr/>
                <w:rPr>
                  <w:rFonts w:ascii="Cambria Math" w:hAnsi="Cambria Math"/>
                  <w:sz w:val="24"/>
                  <w:szCs w:val="24"/>
                </w:rPr>
                <m:t>θ</m:t>
              </m:r>
            </m:num>
            <m:den>
              <m:sSub>
                <m:sSubPr/>
                <m:e>
                  <m:r>
                    <m:rPr/>
                    <w:rPr>
                      <w:rFonts w:ascii="Cambria Math" w:hAnsi="Cambria Math"/>
                      <w:sz w:val="24"/>
                      <w:szCs w:val="24"/>
                    </w:rPr>
                    <m:t>a</m:t>
                  </m:r>
                </m:e>
                <m:sub>
                  <m:r>
                    <m:rPr/>
                    <w:rPr>
                      <w:rFonts w:ascii="Cambria Math" w:hAnsi="Cambria Math"/>
                      <w:sz w:val="24"/>
                      <w:szCs w:val="24"/>
                    </w:rPr>
                    <m:t>2</m:t>
                  </m:r>
                </m:sub>
              </m:sSub>
            </m:den>
          </m:f>
        </m:oMath>
      </m:oMathPara>
    </w:p>
    <w:p w14:paraId="30BA9EC1">
      <w:pPr>
        <w:pStyle w:val="15"/>
        <w:spacing w:before="0" w:after="0" w:line="360" w:lineRule="auto"/>
        <w:rPr>
          <w:rFonts w:ascii="Times New Roman" w:hAnsi="Times New Roman" w:eastAsia="Times New Roman" w:cs="Times New Roman"/>
          <w:kern w:val="0"/>
          <w:sz w:val="24"/>
          <w:szCs w:val="24"/>
        </w:rPr>
      </w:pPr>
      <m:oMathPara>
        <m:oMathParaPr>
          <m:jc m:val="left"/>
        </m:oMathParaPr>
        <m:oMath>
          <m:sSub>
            <m:sSubPr/>
            <m:e>
              <m:r>
                <m:rPr/>
                <m:t>a</m:t>
              </m:r>
            </m:e>
            <m:sub>
              <m:r>
                <m:rPr/>
                <m:t>2</m:t>
              </m:r>
            </m:sub>
          </m:sSub>
          <m:r>
            <m:rPr/>
            <m:t>=</m:t>
          </m:r>
          <m:f>
            <m:fPr/>
            <m:num>
              <m:r>
                <m:rPr/>
                <w:rPr>
                  <w:rFonts w:ascii="Cambria Math" w:hAnsi="Cambria Math"/>
                  <w:sz w:val="24"/>
                  <w:szCs w:val="24"/>
                </w:rPr>
                <m:t>2eE</m:t>
              </m:r>
            </m:num>
            <m:den>
              <m:r>
                <m:rPr/>
                <w:rPr>
                  <w:rFonts w:ascii="Cambria Math" w:hAnsi="Cambria Math"/>
                  <w:sz w:val="24"/>
                  <w:szCs w:val="24"/>
                </w:rPr>
                <m:t>m</m:t>
              </m:r>
            </m:den>
          </m:f>
        </m:oMath>
      </m:oMathPara>
    </w:p>
    <w:p w14:paraId="3C20874D">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水平方向</w:t>
      </w:r>
      <m:oMath>
        <m:sSub>
          <m:sSubPr/>
          <m:e>
            <m:r>
              <m:rPr/>
              <m:t>x</m:t>
            </m:r>
          </m:e>
          <m:sub>
            <m:r>
              <m:rPr/>
              <m:t>CD</m:t>
            </m:r>
          </m:sub>
        </m:sSub>
        <m:r>
          <m:rPr/>
          <m:t>=</m:t>
        </m:r>
        <m:sSub>
          <m:sSubPr/>
          <m:e>
            <m:r>
              <m:rPr/>
              <m:t>v</m:t>
            </m:r>
          </m:e>
          <m:sub>
            <m:r>
              <m:rPr/>
              <m:t>0</m:t>
            </m:r>
          </m:sub>
        </m:sSub>
        <m:sSub>
          <m:sSubPr/>
          <m:e>
            <m:r>
              <m:rPr/>
              <m:t>t</m:t>
            </m:r>
          </m:e>
          <m:sub>
            <m:r>
              <m:rPr/>
              <m:t>2</m:t>
            </m:r>
          </m:sub>
        </m:sSub>
      </m:oMath>
    </w:p>
    <w:p w14:paraId="3F06CEBD">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sSub>
          <m:sSubPr/>
          <m:e>
            <m:r>
              <m:rPr/>
              <m:t>x</m:t>
            </m:r>
          </m:e>
          <m:sub>
            <m:r>
              <m:rPr/>
              <m:t>CD</m:t>
            </m:r>
          </m:sub>
        </m:sSub>
        <m:r>
          <m:rPr/>
          <m:t>=2d</m:t>
        </m:r>
      </m:oMath>
    </w:p>
    <w:p w14:paraId="61963FEE">
      <w:pPr>
        <w:pStyle w:val="15"/>
        <w:spacing w:before="0" w:after="0" w:line="360" w:lineRule="auto"/>
        <w:rPr>
          <w:rFonts w:ascii="Times New Roman" w:hAnsi="Times New Roman" w:eastAsia="Times New Roman" w:cs="Times New Roman"/>
          <w:kern w:val="0"/>
          <w:sz w:val="24"/>
          <w:szCs w:val="24"/>
        </w:rPr>
      </w:pPr>
      <m:oMathPara>
        <m:oMathParaPr>
          <m:jc m:val="left"/>
        </m:oMathParaPr>
        <m:oMath>
          <m:sSub>
            <m:sSubPr/>
            <m:e>
              <m:r>
                <m:rPr/>
                <m:t>x</m:t>
              </m:r>
            </m:e>
            <m:sub>
              <m:r>
                <m:rPr/>
                <m:t>OD</m:t>
              </m:r>
            </m:sub>
          </m:sSub>
          <m:r>
            <m:rPr/>
            <m:t>=</m:t>
          </m:r>
          <m:sSub>
            <m:sSubPr/>
            <m:e>
              <m:r>
                <m:rPr/>
                <m:t>x</m:t>
              </m:r>
            </m:e>
            <m:sub>
              <m:r>
                <m:rPr/>
                <m:t>OC</m:t>
              </m:r>
            </m:sub>
          </m:sSub>
          <m:r>
            <m:rPr/>
            <m:t>+</m:t>
          </m:r>
          <m:sSub>
            <m:sSubPr/>
            <m:e>
              <m:r>
                <m:rPr/>
                <m:t>x</m:t>
              </m:r>
            </m:e>
            <m:sub>
              <m:r>
                <m:rPr/>
                <m:t>CD</m:t>
              </m:r>
            </m:sub>
          </m:sSub>
          <m:r>
            <m:rPr/>
            <m:t>=4d</m:t>
          </m:r>
        </m:oMath>
      </m:oMathPara>
    </w:p>
    <w:p w14:paraId="28C9C071">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7F55B466">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相撞前，滑块</w:t>
      </w:r>
      <m:oMath>
        <m:r>
          <m:rPr/>
          <m:t>1</m:t>
        </m:r>
      </m:oMath>
      <w:r>
        <w:rPr>
          <w:rFonts w:ascii="宋体" w:hAnsi="宋体" w:eastAsia="宋体" w:cs="宋体"/>
          <w:kern w:val="0"/>
          <w:szCs w:val="21"/>
        </w:rPr>
        <w:t>做自由落体运动</w:t>
      </w:r>
      <m:oMath>
        <m:sSubSup>
          <m:sSubSupPr/>
          <m:e>
            <m:r>
              <m:rPr/>
              <m:t>v</m:t>
            </m:r>
          </m:e>
          <m:sub>
            <m:r>
              <m:rPr/>
              <m:t>0</m:t>
            </m:r>
          </m:sub>
          <m:sup>
            <m:r>
              <m:rPr/>
              <m:t>2</m:t>
            </m:r>
          </m:sup>
        </m:sSubSup>
        <m:r>
          <m:rPr/>
          <m:t>=2gh</m:t>
        </m:r>
      </m:oMath>
    </w:p>
    <w:p w14:paraId="77268839">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相撞过程动量守恒</w:t>
      </w:r>
      <m:oMath>
        <m:r>
          <m:rPr/>
          <m:t>m</m:t>
        </m:r>
        <m:sSub>
          <m:sSubPr/>
          <m:e>
            <m:r>
              <m:rPr/>
              <m:t>v</m:t>
            </m:r>
          </m:e>
          <m:sub>
            <m:r>
              <m:rPr/>
              <m:t>0</m:t>
            </m:r>
          </m:sub>
        </m:sSub>
        <m:r>
          <m:rPr/>
          <m:t>=2mv</m:t>
        </m:r>
      </m:oMath>
    </w:p>
    <w:p w14:paraId="68F4FBCA">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r>
          <m:rPr/>
          <m:t>v=</m:t>
        </m:r>
        <m:rad>
          <m:radPr>
            <m:degHide m:val="1"/>
          </m:radPr>
          <m:deg>
            <m:r>
              <m:rPr/>
              <m:t xml:space="preserve"> </m:t>
            </m:r>
          </m:deg>
          <m:e>
            <m:f>
              <m:fPr/>
              <m:num>
                <m:r>
                  <m:rPr/>
                  <w:rPr>
                    <w:rFonts w:ascii="Cambria Math" w:hAnsi="Cambria Math"/>
                    <w:sz w:val="24"/>
                    <w:szCs w:val="24"/>
                  </w:rPr>
                  <m:t>gh</m:t>
                </m:r>
              </m:num>
              <m:den>
                <m:r>
                  <m:rPr/>
                  <w:rPr>
                    <w:rFonts w:ascii="Cambria Math" w:hAnsi="Cambria Math"/>
                    <w:sz w:val="24"/>
                    <w:szCs w:val="24"/>
                  </w:rPr>
                  <m:t>2</m:t>
                </m:r>
              </m:den>
            </m:f>
          </m:e>
        </m:rad>
      </m:oMath>
    </w:p>
    <w:p w14:paraId="784537EF">
      <w:pPr>
        <w:pStyle w:val="15"/>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相撞前，对滑块</w:t>
      </w:r>
      <m:oMath>
        <m:r>
          <m:rPr/>
          <m:t>2</m:t>
        </m:r>
      </m:oMath>
      <w:r>
        <w:rPr>
          <w:rFonts w:ascii="宋体" w:hAnsi="宋体" w:eastAsia="宋体" w:cs="宋体"/>
          <w:kern w:val="0"/>
          <w:szCs w:val="21"/>
        </w:rPr>
        <w:t>研究，受力平衡</w:t>
      </w:r>
      <m:oMath>
        <m:r>
          <m:rPr/>
          <m:t>mg=k</m:t>
        </m:r>
        <m:sSub>
          <m:sSubPr/>
          <m:e>
            <m:r>
              <m:rPr/>
              <m:t>x</m:t>
            </m:r>
          </m:e>
          <m:sub>
            <m:r>
              <m:rPr/>
              <m:t>0</m:t>
            </m:r>
          </m:sub>
        </m:sSub>
      </m:oMath>
    </w:p>
    <w:p w14:paraId="557D7D35">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相撞后，粘在一起向下运动，当滑块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组合体的速度减小到</w:t>
      </w:r>
      <m:oMath>
        <m:r>
          <m:rPr/>
          <m:t>0</m:t>
        </m:r>
      </m:oMath>
      <w:r>
        <w:rPr>
          <w:rFonts w:ascii="宋体" w:hAnsi="宋体" w:eastAsia="宋体" w:cs="宋体"/>
          <w:kern w:val="0"/>
          <w:szCs w:val="21"/>
        </w:rPr>
        <w:t>时，弹簧的压缩量最大，此时木板对地面的压力最大，从滑块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相撞后瞬间至滑块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组合体的速度减小到</w:t>
      </w:r>
      <m:oMath>
        <m:r>
          <m:rPr/>
          <m:t>0</m:t>
        </m:r>
      </m:oMath>
      <w:r>
        <w:rPr>
          <w:rFonts w:ascii="宋体" w:hAnsi="宋体" w:eastAsia="宋体" w:cs="宋体"/>
          <w:kern w:val="0"/>
          <w:szCs w:val="21"/>
        </w:rPr>
        <w:t>，根据能量守恒</w:t>
      </w:r>
      <m:oMath>
        <m:r>
          <m:rPr/>
          <m:t>2mg</m:t>
        </m:r>
        <m:sSub>
          <m:sSubPr/>
          <m:e>
            <m:r>
              <m:rPr/>
              <m:t>x</m:t>
            </m:r>
          </m:e>
          <m:sub>
            <m:r>
              <m:rPr/>
              <m:t>1</m:t>
            </m:r>
          </m:sub>
        </m:sSub>
        <m:r>
          <m:rPr/>
          <m:t>+</m:t>
        </m:r>
        <m:f>
          <m:fPr/>
          <m:num>
            <m:r>
              <m:rPr/>
              <w:rPr>
                <w:rFonts w:ascii="Cambria Math" w:hAnsi="Cambria Math"/>
                <w:sz w:val="24"/>
                <w:szCs w:val="24"/>
              </w:rPr>
              <m:t>1</m:t>
            </m:r>
          </m:num>
          <m:den>
            <m:r>
              <m:rPr/>
              <w:rPr>
                <w:rFonts w:ascii="Cambria Math" w:hAnsi="Cambria Math"/>
                <w:sz w:val="24"/>
                <w:szCs w:val="24"/>
              </w:rPr>
              <m:t>2</m:t>
            </m:r>
          </m:den>
        </m:f>
        <m:r>
          <m:rPr/>
          <m:t>×2m</m:t>
        </m:r>
        <m:sSup>
          <m:sSupPr/>
          <m:e>
            <m:r>
              <m:rPr/>
              <m:t>v</m:t>
            </m:r>
          </m:e>
          <m:sup>
            <m:r>
              <m:rPr/>
              <m:t>2</m:t>
            </m:r>
          </m:sup>
        </m:sSup>
        <m:r>
          <m:rPr/>
          <m:t>=</m:t>
        </m:r>
        <m:f>
          <m:fPr/>
          <m:num>
            <m:r>
              <m:rPr/>
              <w:rPr>
                <w:rFonts w:ascii="Cambria Math" w:hAnsi="Cambria Math"/>
                <w:sz w:val="24"/>
                <w:szCs w:val="24"/>
              </w:rPr>
              <m:t>1</m:t>
            </m:r>
          </m:num>
          <m:den>
            <m:r>
              <m:rPr/>
              <w:rPr>
                <w:rFonts w:ascii="Cambria Math" w:hAnsi="Cambria Math"/>
                <w:sz w:val="24"/>
                <w:szCs w:val="24"/>
              </w:rPr>
              <m:t>2</m:t>
            </m:r>
          </m:den>
        </m:f>
        <m:r>
          <m:rPr/>
          <m:t>k(</m:t>
        </m:r>
        <m:sSub>
          <m:sSubPr/>
          <m:e>
            <m:r>
              <m:rPr/>
              <m:t>x</m:t>
            </m:r>
          </m:e>
          <m:sub>
            <m:r>
              <m:rPr/>
              <m:t>0</m:t>
            </m:r>
          </m:sub>
        </m:sSub>
        <m:r>
          <m:rPr/>
          <m:t>+</m:t>
        </m:r>
        <m:sSub>
          <m:sSubPr/>
          <m:e>
            <m:r>
              <m:rPr/>
              <m:t>x</m:t>
            </m:r>
          </m:e>
          <m:sub>
            <m:r>
              <m:rPr/>
              <m:t>1</m:t>
            </m:r>
          </m:sub>
        </m:sSub>
        <m:sSup>
          <m:sSupPr/>
          <m:e>
            <m:r>
              <m:rPr/>
              <m:t>)</m:t>
            </m:r>
          </m:e>
          <m:sup>
            <m:r>
              <m:rPr/>
              <m:t>2</m:t>
            </m:r>
          </m:sup>
        </m:sSup>
        <m:r>
          <m:rPr/>
          <m:t>−</m:t>
        </m:r>
        <m:f>
          <m:fPr/>
          <m:num>
            <m:r>
              <m:rPr/>
              <w:rPr>
                <w:rFonts w:ascii="Cambria Math" w:hAnsi="Cambria Math"/>
                <w:sz w:val="24"/>
                <w:szCs w:val="24"/>
              </w:rPr>
              <m:t>1</m:t>
            </m:r>
          </m:num>
          <m:den>
            <m:r>
              <m:rPr/>
              <w:rPr>
                <w:rFonts w:ascii="Cambria Math" w:hAnsi="Cambria Math"/>
                <w:sz w:val="24"/>
                <w:szCs w:val="24"/>
              </w:rPr>
              <m:t>2</m:t>
            </m:r>
          </m:den>
        </m:f>
        <m:r>
          <m:rPr/>
          <m:t>k</m:t>
        </m:r>
        <m:sSubSup>
          <m:sSubSupPr/>
          <m:e>
            <m:r>
              <m:rPr/>
              <m:t>x</m:t>
            </m:r>
          </m:e>
          <m:sub>
            <m:r>
              <m:rPr/>
              <m:t>0</m:t>
            </m:r>
          </m:sub>
          <m:sup>
            <m:r>
              <m:rPr/>
              <m:t>2</m:t>
            </m:r>
          </m:sup>
        </m:sSubSup>
      </m:oMath>
    </w:p>
    <w:p w14:paraId="690BE59F">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组合体的速度减小到</w:t>
      </w:r>
      <m:oMath>
        <m:r>
          <m:rPr/>
          <m:t>0</m:t>
        </m:r>
      </m:oMath>
      <w:r>
        <w:rPr>
          <w:rFonts w:ascii="宋体" w:hAnsi="宋体" w:eastAsia="宋体" w:cs="宋体"/>
          <w:kern w:val="0"/>
          <w:szCs w:val="21"/>
        </w:rPr>
        <w:t>时，对木板进行受力分析</w:t>
      </w:r>
      <m:oMath>
        <m:r>
          <m:rPr/>
          <m:t>k(</m:t>
        </m:r>
        <m:sSub>
          <m:sSubPr/>
          <m:e>
            <m:r>
              <m:rPr/>
              <m:t>x</m:t>
            </m:r>
          </m:e>
          <m:sub>
            <m:r>
              <m:rPr/>
              <m:t>0</m:t>
            </m:r>
          </m:sub>
        </m:sSub>
        <m:r>
          <m:rPr/>
          <m:t>+</m:t>
        </m:r>
        <m:sSub>
          <m:sSubPr/>
          <m:e>
            <m:r>
              <m:rPr/>
              <m:t>x</m:t>
            </m:r>
          </m:e>
          <m:sub>
            <m:r>
              <m:rPr/>
              <m:t>1</m:t>
            </m:r>
          </m:sub>
        </m:sSub>
        <m:r>
          <m:rPr/>
          <m:t>)+2mg=F</m:t>
        </m:r>
        <m:sSub>
          <m:sSubPr/>
          <m:e>
            <m:r>
              <m:rPr/>
              <m:t>′</m:t>
            </m:r>
          </m:e>
          <m:sub>
            <m:r>
              <m:rPr>
                <m:sty m:val="p"/>
              </m:rPr>
              <m:t>max</m:t>
            </m:r>
          </m:sub>
        </m:sSub>
      </m:oMath>
    </w:p>
    <w:p w14:paraId="42CF11C2">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根据牛顿第三定律</w:t>
      </w:r>
      <m:oMath>
        <m:sSub>
          <m:sSubPr/>
          <m:e>
            <m:r>
              <m:rPr/>
              <m:t>F</m:t>
            </m:r>
          </m:e>
          <m:sub>
            <m:r>
              <m:rPr>
                <m:sty m:val="p"/>
              </m:rPr>
              <m:t>max</m:t>
            </m:r>
          </m:sub>
        </m:sSub>
        <m:r>
          <m:rPr/>
          <m:t>=F</m:t>
        </m:r>
        <m:sSub>
          <m:sSubPr/>
          <m:e>
            <m:r>
              <m:rPr/>
              <m:t>′</m:t>
            </m:r>
          </m:e>
          <m:sub>
            <m:r>
              <m:rPr>
                <m:sty m:val="p"/>
              </m:rPr>
              <m:t>max</m:t>
            </m:r>
          </m:sub>
        </m:sSub>
      </m:oMath>
    </w:p>
    <w:p w14:paraId="027B2F1A">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sSub>
          <m:sSubPr/>
          <m:e>
            <m:r>
              <m:rPr/>
              <m:t>F</m:t>
            </m:r>
          </m:e>
          <m:sub>
            <m:r>
              <m:rPr>
                <m:sty m:val="p"/>
              </m:rPr>
              <m:t>max</m:t>
            </m:r>
          </m:sub>
        </m:sSub>
        <m:r>
          <m:rPr/>
          <m:t>=(4+</m:t>
        </m:r>
        <m:rad>
          <m:radPr>
            <m:degHide m:val="1"/>
          </m:radPr>
          <m:deg>
            <m:r>
              <m:rPr/>
              <m:t xml:space="preserve"> </m:t>
            </m:r>
          </m:deg>
          <m:e>
            <m:r>
              <m:rPr/>
              <m:t>2</m:t>
            </m:r>
          </m:e>
        </m:rad>
        <m:r>
          <m:rPr/>
          <m:t>)mg</m:t>
        </m:r>
      </m:oMath>
    </w:p>
    <w:p w14:paraId="70532BA2">
      <w:pPr>
        <w:pStyle w:val="15"/>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仅调整滑块</w:t>
      </w:r>
      <m:oMath>
        <m:r>
          <m:rPr/>
          <m:t>1</m:t>
        </m:r>
      </m:oMath>
      <w:r>
        <w:rPr>
          <w:rFonts w:ascii="宋体" w:hAnsi="宋体" w:eastAsia="宋体" w:cs="宋体"/>
          <w:kern w:val="0"/>
          <w:szCs w:val="21"/>
        </w:rPr>
        <w:t>释放的高度，让其从距滑块</w:t>
      </w:r>
      <m:oMath>
        <m:r>
          <m:rPr/>
          <m:t>2</m:t>
        </m:r>
      </m:oMath>
      <w:r>
        <w:rPr>
          <w:rFonts w:ascii="宋体" w:hAnsi="宋体" w:eastAsia="宋体" w:cs="宋体"/>
          <w:kern w:val="0"/>
          <w:szCs w:val="21"/>
        </w:rPr>
        <w:t>高</w:t>
      </w:r>
      <m:oMath>
        <m:r>
          <m:rPr/>
          <m:t>h′</m:t>
        </m:r>
      </m:oMath>
      <w:r>
        <w:rPr>
          <w:rFonts w:ascii="宋体" w:hAnsi="宋体" w:eastAsia="宋体" w:cs="宋体"/>
          <w:kern w:val="0"/>
          <w:szCs w:val="21"/>
        </w:rPr>
        <w:t>处由静止释放时，木板恰好能离开水平面，由第</w:t>
      </w:r>
      <m:oMath>
        <m:r>
          <m:rPr/>
          <m:t>(1)</m:t>
        </m:r>
      </m:oMath>
      <w:r>
        <w:rPr>
          <w:rFonts w:ascii="宋体" w:hAnsi="宋体" w:eastAsia="宋体" w:cs="宋体"/>
          <w:kern w:val="0"/>
          <w:szCs w:val="21"/>
        </w:rPr>
        <w:t>问知，滑块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相撞后瞬间，滑块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组合体的速度</w:t>
      </w:r>
      <m:oMath>
        <m:r>
          <m:rPr/>
          <m:t>v′=</m:t>
        </m:r>
        <m:rad>
          <m:radPr>
            <m:degHide m:val="1"/>
          </m:radPr>
          <m:deg>
            <m:r>
              <m:rPr/>
              <m:t xml:space="preserve"> </m:t>
            </m:r>
          </m:deg>
          <m:e>
            <m:f>
              <m:fPr/>
              <m:num>
                <m:r>
                  <m:rPr/>
                  <w:rPr>
                    <w:rFonts w:ascii="Cambria Math" w:hAnsi="Cambria Math"/>
                    <w:sz w:val="24"/>
                    <w:szCs w:val="24"/>
                  </w:rPr>
                  <m:t>gh′</m:t>
                </m:r>
              </m:num>
              <m:den>
                <m:r>
                  <m:rPr/>
                  <w:rPr>
                    <w:rFonts w:ascii="Cambria Math" w:hAnsi="Cambria Math"/>
                    <w:sz w:val="24"/>
                    <w:szCs w:val="24"/>
                  </w:rPr>
                  <m:t>2</m:t>
                </m:r>
              </m:den>
            </m:f>
          </m:e>
        </m:rad>
      </m:oMath>
    </w:p>
    <w:p w14:paraId="625CC862">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当木板恰好能离开水平面时，设此时弹簧的伸长量为</w:t>
      </w:r>
      <m:oMath>
        <m:sSub>
          <m:sSubPr/>
          <m:e>
            <m:r>
              <m:rPr/>
              <m:t>x</m:t>
            </m:r>
          </m:e>
          <m:sub>
            <m:r>
              <m:rPr/>
              <m:t>3</m:t>
            </m:r>
          </m:sub>
        </m:sSub>
      </m:oMath>
    </w:p>
    <w:p w14:paraId="111ACB36">
      <w:pPr>
        <w:pStyle w:val="15"/>
        <w:spacing w:before="0" w:after="0" w:line="360" w:lineRule="auto"/>
        <w:rPr>
          <w:rFonts w:ascii="Times New Roman" w:hAnsi="Times New Roman" w:eastAsia="Times New Roman" w:cs="Times New Roman"/>
          <w:kern w:val="0"/>
          <w:sz w:val="24"/>
          <w:szCs w:val="24"/>
        </w:rPr>
      </w:pPr>
      <m:oMathPara>
        <m:oMathParaPr>
          <m:jc m:val="left"/>
        </m:oMathParaPr>
        <m:oMath>
          <m:r>
            <m:rPr/>
            <m:t>k</m:t>
          </m:r>
          <m:sSub>
            <m:sSubPr/>
            <m:e>
              <m:r>
                <m:rPr/>
                <m:t>x</m:t>
              </m:r>
            </m:e>
            <m:sub>
              <m:r>
                <m:rPr/>
                <m:t>3</m:t>
              </m:r>
            </m:sub>
          </m:sSub>
          <m:r>
            <m:rPr/>
            <m:t>=2mg</m:t>
          </m:r>
        </m:oMath>
      </m:oMathPara>
    </w:p>
    <w:p w14:paraId="0F14F060">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从滑块</w:t>
      </w:r>
      <m:oMath>
        <m:r>
          <m:rPr/>
          <m:t>1</m:t>
        </m:r>
      </m:oMath>
      <w:r>
        <w:rPr>
          <w:rFonts w:ascii="宋体" w:hAnsi="宋体" w:eastAsia="宋体" w:cs="宋体"/>
          <w:kern w:val="0"/>
          <w:szCs w:val="21"/>
        </w:rPr>
        <w:t>、</w:t>
      </w:r>
      <m:oMath>
        <m:r>
          <m:rPr/>
          <m:t>2</m:t>
        </m:r>
      </m:oMath>
      <w:r>
        <w:rPr>
          <w:rFonts w:ascii="宋体" w:hAnsi="宋体" w:eastAsia="宋体" w:cs="宋体"/>
          <w:kern w:val="0"/>
          <w:szCs w:val="21"/>
        </w:rPr>
        <w:t>相撞后瞬间至木板恰好离开水平面，根据能量守恒</w:t>
      </w:r>
      <m:oMath>
        <m:f>
          <m:fPr/>
          <m:num>
            <m:r>
              <m:rPr/>
              <w:rPr>
                <w:rFonts w:ascii="Cambria Math" w:hAnsi="Cambria Math"/>
                <w:sz w:val="24"/>
                <w:szCs w:val="24"/>
              </w:rPr>
              <m:t>1</m:t>
            </m:r>
          </m:num>
          <m:den>
            <m:r>
              <m:rPr/>
              <w:rPr>
                <w:rFonts w:ascii="Cambria Math" w:hAnsi="Cambria Math"/>
                <w:sz w:val="24"/>
                <w:szCs w:val="24"/>
              </w:rPr>
              <m:t>2</m:t>
            </m:r>
          </m:den>
        </m:f>
        <m:r>
          <m:rPr/>
          <m:t>k</m:t>
        </m:r>
        <m:sSubSup>
          <m:sSubSupPr/>
          <m:e>
            <m:r>
              <m:rPr/>
              <m:t>x</m:t>
            </m:r>
          </m:e>
          <m:sub>
            <m:r>
              <m:rPr/>
              <m:t>3</m:t>
            </m:r>
          </m:sub>
          <m:sup>
            <m:r>
              <m:rPr/>
              <m:t>2</m:t>
            </m:r>
          </m:sup>
        </m:sSubSup>
        <m:r>
          <m:rPr/>
          <m:t>−</m:t>
        </m:r>
        <m:f>
          <m:fPr/>
          <m:num>
            <m:r>
              <m:rPr/>
              <w:rPr>
                <w:rFonts w:ascii="Cambria Math" w:hAnsi="Cambria Math"/>
                <w:sz w:val="24"/>
                <w:szCs w:val="24"/>
              </w:rPr>
              <m:t>1</m:t>
            </m:r>
          </m:num>
          <m:den>
            <m:r>
              <m:rPr/>
              <w:rPr>
                <w:rFonts w:ascii="Cambria Math" w:hAnsi="Cambria Math"/>
                <w:sz w:val="24"/>
                <w:szCs w:val="24"/>
              </w:rPr>
              <m:t>2</m:t>
            </m:r>
          </m:den>
        </m:f>
        <m:r>
          <m:rPr/>
          <m:t>k</m:t>
        </m:r>
        <m:sSubSup>
          <m:sSubSupPr/>
          <m:e>
            <m:r>
              <m:rPr/>
              <m:t>x</m:t>
            </m:r>
          </m:e>
          <m:sub>
            <m:r>
              <m:rPr/>
              <m:t>0</m:t>
            </m:r>
          </m:sub>
          <m:sup>
            <m:r>
              <m:rPr/>
              <m:t>2</m:t>
            </m:r>
          </m:sup>
        </m:sSubSup>
        <m:r>
          <m:rPr/>
          <m:t>+2mg(</m:t>
        </m:r>
        <m:sSub>
          <m:sSubPr/>
          <m:e>
            <m:r>
              <m:rPr/>
              <m:t>x</m:t>
            </m:r>
          </m:e>
          <m:sub>
            <m:r>
              <m:rPr/>
              <m:t>3</m:t>
            </m:r>
          </m:sub>
        </m:sSub>
        <m:r>
          <m:rPr/>
          <m:t>+</m:t>
        </m:r>
        <m:sSub>
          <m:sSubPr/>
          <m:e>
            <m:r>
              <m:rPr/>
              <m:t>x</m:t>
            </m:r>
          </m:e>
          <m:sub>
            <m:r>
              <m:rPr/>
              <m:t>0</m:t>
            </m:r>
          </m:sub>
        </m:sSub>
        <m:r>
          <m:rPr/>
          <m:t>)=</m:t>
        </m:r>
        <m:f>
          <m:fPr/>
          <m:num>
            <m:r>
              <m:rPr/>
              <w:rPr>
                <w:rFonts w:ascii="Cambria Math" w:hAnsi="Cambria Math"/>
                <w:sz w:val="24"/>
                <w:szCs w:val="24"/>
              </w:rPr>
              <m:t>1</m:t>
            </m:r>
          </m:num>
          <m:den>
            <m:r>
              <m:rPr/>
              <w:rPr>
                <w:rFonts w:ascii="Cambria Math" w:hAnsi="Cambria Math"/>
                <w:sz w:val="24"/>
                <w:szCs w:val="24"/>
              </w:rPr>
              <m:t>2</m:t>
            </m:r>
          </m:den>
        </m:f>
        <m:r>
          <m:rPr/>
          <m:t>×2m</m:t>
        </m:r>
        <m:sSup>
          <m:sSupPr/>
          <m:e>
            <m:r>
              <m:rPr/>
              <m:t>v</m:t>
            </m:r>
          </m:e>
          <m:sup>
            <m:r>
              <m:rPr/>
              <m:t>′2</m:t>
            </m:r>
          </m:sup>
        </m:sSup>
      </m:oMath>
    </w:p>
    <w:p w14:paraId="790129AE">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m:oMath>
        <m:r>
          <m:rPr/>
          <m:t>h′=15h</m:t>
        </m:r>
      </m:oMath>
    </w:p>
    <w:p w14:paraId="0506E0A7">
      <w:pPr>
        <w:pStyle w:val="15"/>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所以</w:t>
      </w:r>
      <m:oMath>
        <m:r>
          <m:rPr/>
          <m:t>h′≥15h</m:t>
        </m:r>
      </m:oMath>
    </w:p>
    <w:p w14:paraId="50386814">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271BB">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4912BA2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1F9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50A6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rPr>
      <w:rFonts w:ascii="Cambria Math" w:hAnsi="宋体" w:eastAsia="宋体" w:cs="Cambria Math"/>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 w:type="paragraph" w:customStyle="1" w:styleId="15">
    <w:name w:val="cut-check"/>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1753b0f9-4c25-42ed-8577-02015f83fe2c;3490bc0b1-f207-4501-994e-f13d26aebdad,10c0295d9-823f-4e61-9c28-786b5064b2ab,32091b3f0-63c1-4187-89ec-36b7b104f8b2,c2a3e149e-89bc-41b5-b8b3-421adbdd1df3,6fe6a7fbd-d57c-4912-9628-0a17877db3d4,e7860c301-639f-4ff9-9312-5961d4a300e0,7f356210b-e4c9-4cf1-bb04-89c7559833a6,9e44d5740-e201-4856-95ab-b6183be457ad,cc324ae92-0150-4a00-9ca5-366e15170656,4d59da8c0-7669-4415-a68a-6bd07ffbdb36,46165ce1c-efcd-4936-a6dd-365e3853ad0c,2ae64b8a2-0b57-49dd-9b4b-2192a9bf9981,4119a5197-d08a-47d7-8a0c-3b32d4737d1b,5c39af573-4227-47a5-ac42-06d78d3136db,b54805d6d-7799-49f1-9ddf-bc32ab46dbc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8530-d51e-48e8-9cdc-2766061a3134}">
  <ds:schemaRefs/>
</ds:datastoreItem>
</file>

<file path=customXml/itemProps2.xml><?xml version="1.0" encoding="utf-8"?>
<ds:datastoreItem xmlns:ds="http://schemas.openxmlformats.org/officeDocument/2006/customXml" ds:itemID="{9B3D83DB-AA60-4DB6-9D35-1FCDAE35A908}">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9</Pages>
  <Words>2618</Words>
  <Characters>2762</Characters>
  <Lines>0</Lines>
  <Paragraphs>0</Paragraphs>
  <TotalTime>303</TotalTime>
  <ScaleCrop>false</ScaleCrop>
  <LinksUpToDate>false</LinksUpToDate>
  <CharactersWithSpaces>2923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dc:description>d173b0f9-4c25-42ed-8577-02015f83fe2c</dc:description>
  <cp:lastModifiedBy>說妳行妳就行</cp:lastModifiedBy>
  <dcterms:modified xsi:type="dcterms:W3CDTF">2025-12-10T10:44:46Z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2052-12.1.0.24034</vt:lpwstr>
  </property>
  <property fmtid="{D5CDD505-2E9C-101B-9397-08002B2CF9AE}" pid="4" name="KSOTemplateDocerSaveRecord">
    <vt:lpwstr>eyJoZGlkIjoiMjc0MTMwYTNhNWU3NmRlYTYyNmRlMzA3ZmMyOTljM2QiLCJ1c2VySWQiOiIyMjg4NzMzMzAifQ==</vt:lpwstr>
  </property>
</Properties>
</file>